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1E94" w14:textId="650C8CF1" w:rsidR="00C8299B" w:rsidRDefault="00C8299B" w:rsidP="00865D3A"/>
    <w:p w14:paraId="55D6F23A" w14:textId="77777777" w:rsidR="00C8299B" w:rsidRDefault="00C8299B" w:rsidP="00865D3A"/>
    <w:p w14:paraId="58BA61E3" w14:textId="77777777" w:rsidR="00C8299B" w:rsidRDefault="00865D3A" w:rsidP="00865D3A">
      <w:r>
        <w:rPr>
          <w:noProof/>
          <w:lang w:eastAsia="en-GB"/>
        </w:rPr>
        <mc:AlternateContent>
          <mc:Choice Requires="wps">
            <w:drawing>
              <wp:inline distT="0" distB="0" distL="0" distR="0" wp14:anchorId="6037FCF4" wp14:editId="7A422396">
                <wp:extent cx="5991225" cy="608330"/>
                <wp:effectExtent l="0" t="0" r="9525" b="3810"/>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08330"/>
                        </a:xfrm>
                        <a:prstGeom prst="rect">
                          <a:avLst/>
                        </a:prstGeom>
                        <a:solidFill>
                          <a:srgbClr val="00A6BF"/>
                        </a:solidFill>
                        <a:ln w="19050">
                          <a:noFill/>
                          <a:miter lim="800000"/>
                          <a:headEnd/>
                          <a:tailEnd/>
                        </a:ln>
                      </wps:spPr>
                      <wps:txbx>
                        <w:txbxContent>
                          <w:p w14:paraId="45AEFD3E" w14:textId="77777777" w:rsidR="00865D3A" w:rsidRPr="00A72561" w:rsidRDefault="00865D3A" w:rsidP="00865D3A">
                            <w:pPr>
                              <w:pStyle w:val="NoSpacing"/>
                              <w:shd w:val="clear" w:color="auto" w:fill="00A6BF"/>
                              <w:jc w:val="right"/>
                              <w:rPr>
                                <w:rFonts w:ascii="Arial" w:hAnsi="Arial" w:cs="Arial"/>
                                <w:b/>
                                <w:color w:val="FFFFFF" w:themeColor="background1"/>
                                <w:sz w:val="60"/>
                                <w:szCs w:val="60"/>
                                <w:lang w:val="en-GB"/>
                              </w:rPr>
                            </w:pPr>
                            <w:r w:rsidRPr="00A72561">
                              <w:rPr>
                                <w:rFonts w:ascii="Arial" w:hAnsi="Arial" w:cs="Arial"/>
                                <w:b/>
                                <w:color w:val="FFFFFF" w:themeColor="background1"/>
                                <w:sz w:val="60"/>
                                <w:szCs w:val="60"/>
                                <w:lang w:val="en-GB"/>
                              </w:rPr>
                              <w:t xml:space="preserve">  </w:t>
                            </w:r>
                            <w:r w:rsidRPr="00C8299B">
                              <w:rPr>
                                <w:rFonts w:ascii="Arial" w:hAnsi="Arial" w:cs="Arial"/>
                                <w:b/>
                                <w:sz w:val="60"/>
                                <w:szCs w:val="60"/>
                                <w:lang w:val="en-GB"/>
                              </w:rPr>
                              <w:t>[Gill Park RTA]</w:t>
                            </w:r>
                            <w:r w:rsidRPr="00A72561">
                              <w:rPr>
                                <w:rFonts w:ascii="Arial" w:hAnsi="Arial" w:cs="Arial"/>
                                <w:b/>
                                <w:color w:val="FFFFFF" w:themeColor="background1"/>
                                <w:sz w:val="60"/>
                                <w:szCs w:val="60"/>
                                <w:lang w:val="en-GB"/>
                              </w:rPr>
                              <w:t xml:space="preserve"> </w:t>
                            </w:r>
                          </w:p>
                          <w:p w14:paraId="7098C27C" w14:textId="118D62A9" w:rsidR="00865D3A" w:rsidRPr="00C8299B" w:rsidRDefault="00865D3A" w:rsidP="00865D3A">
                            <w:pPr>
                              <w:pStyle w:val="NoSpacing"/>
                              <w:shd w:val="clear" w:color="auto" w:fill="00A6BF"/>
                              <w:jc w:val="right"/>
                              <w:rPr>
                                <w:rFonts w:ascii="Arial" w:hAnsi="Arial" w:cs="Arial"/>
                                <w:sz w:val="60"/>
                                <w:szCs w:val="60"/>
                              </w:rPr>
                            </w:pPr>
                            <w:r w:rsidRPr="00C8299B">
                              <w:rPr>
                                <w:rFonts w:ascii="Arial" w:hAnsi="Arial" w:cs="Arial"/>
                                <w:b/>
                                <w:sz w:val="60"/>
                                <w:szCs w:val="60"/>
                                <w:lang w:val="en-GB"/>
                              </w:rPr>
                              <w:t>Litter Prevention Action Plan</w:t>
                            </w:r>
                          </w:p>
                        </w:txbxContent>
                      </wps:txbx>
                      <wps:bodyPr rot="0" vert="horz" wrap="square" lIns="182880" tIns="45720" rIns="182880" bIns="45720" anchor="ctr" anchorCtr="0" upright="1">
                        <a:spAutoFit/>
                      </wps:bodyPr>
                    </wps:wsp>
                  </a:graphicData>
                </a:graphic>
              </wp:inline>
            </w:drawing>
          </mc:Choice>
          <mc:Fallback>
            <w:pict>
              <v:rect w14:anchorId="6037FCF4" id="Rectangle 16" o:spid="_x0000_s1026" style="width:471.75pt;height:4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" fillcolor="#00a6bf" stroked="f" strokeweight="1.5pt">
                <v:textbox style="mso-fit-shape-to-text:t" inset="14.4pt,,14.4pt">
                  <w:txbxContent>
                    <w:p w14:paraId="45AEFD3E" w14:textId="77777777" w:rsidR="00865D3A" w:rsidRPr="00A72561" w:rsidRDefault="00865D3A" w:rsidP="00865D3A">
                      <w:pPr>
                        <w:pStyle w:val="NoSpacing"/>
                        <w:shd w:val="clear" w:color="auto" w:fill="00A6BF"/>
                        <w:jc w:val="right"/>
                        <w:rPr>
                          <w:rFonts w:ascii="Arial" w:hAnsi="Arial" w:cs="Arial"/>
                          <w:b/>
                          <w:color w:val="FFFFFF" w:themeColor="background1"/>
                          <w:sz w:val="60"/>
                          <w:szCs w:val="60"/>
                          <w:lang w:val="en-GB"/>
                        </w:rPr>
                      </w:pPr>
                      <w:r w:rsidRPr="00A72561">
                        <w:rPr>
                          <w:rFonts w:ascii="Arial" w:hAnsi="Arial" w:cs="Arial"/>
                          <w:b/>
                          <w:color w:val="FFFFFF" w:themeColor="background1"/>
                          <w:sz w:val="60"/>
                          <w:szCs w:val="60"/>
                          <w:lang w:val="en-GB"/>
                        </w:rPr>
                        <w:t xml:space="preserve">  </w:t>
                      </w:r>
                      <w:r w:rsidRPr="00C8299B">
                        <w:rPr>
                          <w:rFonts w:ascii="Arial" w:hAnsi="Arial" w:cs="Arial"/>
                          <w:b/>
                          <w:sz w:val="60"/>
                          <w:szCs w:val="60"/>
                          <w:lang w:val="en-GB"/>
                        </w:rPr>
                        <w:t>[Gill Park RTA]</w:t>
                      </w:r>
                      <w:r w:rsidRPr="00A72561">
                        <w:rPr>
                          <w:rFonts w:ascii="Arial" w:hAnsi="Arial" w:cs="Arial"/>
                          <w:b/>
                          <w:color w:val="FFFFFF" w:themeColor="background1"/>
                          <w:sz w:val="60"/>
                          <w:szCs w:val="60"/>
                          <w:lang w:val="en-GB"/>
                        </w:rPr>
                        <w:t xml:space="preserve"> </w:t>
                      </w:r>
                    </w:p>
                    <w:p w14:paraId="7098C27C" w14:textId="118D62A9" w:rsidR="00865D3A" w:rsidRPr="00C8299B" w:rsidRDefault="00865D3A" w:rsidP="00865D3A">
                      <w:pPr>
                        <w:pStyle w:val="NoSpacing"/>
                        <w:shd w:val="clear" w:color="auto" w:fill="00A6BF"/>
                        <w:jc w:val="right"/>
                        <w:rPr>
                          <w:rFonts w:ascii="Arial" w:hAnsi="Arial" w:cs="Arial"/>
                          <w:sz w:val="60"/>
                          <w:szCs w:val="60"/>
                        </w:rPr>
                      </w:pPr>
                      <w:r w:rsidRPr="00C8299B">
                        <w:rPr>
                          <w:rFonts w:ascii="Arial" w:hAnsi="Arial" w:cs="Arial"/>
                          <w:b/>
                          <w:sz w:val="60"/>
                          <w:szCs w:val="60"/>
                          <w:lang w:val="en-GB"/>
                        </w:rPr>
                        <w:t>Litter Prevention Action Plan</w:t>
                      </w:r>
                    </w:p>
                  </w:txbxContent>
                </v:textbox>
                <w10:anchorlock/>
              </v:rect>
            </w:pict>
          </mc:Fallback>
        </mc:AlternateContent>
      </w:r>
    </w:p>
    <w:p w14:paraId="12B2F4C3" w14:textId="77777777" w:rsidR="00C8299B" w:rsidRDefault="00C8299B" w:rsidP="00865D3A"/>
    <w:p w14:paraId="0B99A9C0" w14:textId="77777777" w:rsidR="00C8299B" w:rsidRDefault="00C8299B" w:rsidP="00865D3A"/>
    <w:p w14:paraId="25B13EF1" w14:textId="77777777" w:rsidR="00C8299B" w:rsidRDefault="00C8299B" w:rsidP="00865D3A">
      <w:r>
        <w:rPr>
          <w:b/>
          <w:noProof/>
          <w:sz w:val="24"/>
        </w:rPr>
        <w:drawing>
          <wp:inline distT="0" distB="0" distL="0" distR="0" wp14:anchorId="43AFBDF4" wp14:editId="48170458">
            <wp:extent cx="5120640" cy="3068462"/>
            <wp:effectExtent l="0" t="0" r="3810" b="0"/>
            <wp:docPr id="6" name="Picture 6" descr="A picture of Gill p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of Gill park&#10;"/>
                    <pic:cNvPicPr/>
                  </pic:nvPicPr>
                  <pic:blipFill>
                    <a:blip r:embed="rId11">
                      <a:extLst>
                        <a:ext uri="{28A0092B-C50C-407E-A947-70E740481C1C}">
                          <a14:useLocalDpi xmlns:a14="http://schemas.microsoft.com/office/drawing/2010/main" val="0"/>
                        </a:ext>
                      </a:extLst>
                    </a:blip>
                    <a:stretch>
                      <a:fillRect/>
                    </a:stretch>
                  </pic:blipFill>
                  <pic:spPr>
                    <a:xfrm>
                      <a:off x="0" y="0"/>
                      <a:ext cx="5134734" cy="3076907"/>
                    </a:xfrm>
                    <a:prstGeom prst="rect">
                      <a:avLst/>
                    </a:prstGeom>
                  </pic:spPr>
                </pic:pic>
              </a:graphicData>
            </a:graphic>
          </wp:inline>
        </w:drawing>
      </w:r>
    </w:p>
    <w:p w14:paraId="751D7B65" w14:textId="77777777" w:rsidR="00C8299B" w:rsidRDefault="00C8299B" w:rsidP="00865D3A"/>
    <w:p w14:paraId="0713C41C" w14:textId="77777777" w:rsidR="00C8299B" w:rsidRDefault="00C8299B" w:rsidP="00C8299B">
      <w:pPr>
        <w:rPr>
          <w:b/>
          <w:sz w:val="24"/>
          <w:highlight w:val="lightGray"/>
        </w:rPr>
      </w:pPr>
      <w:r>
        <w:rPr>
          <w:b/>
          <w:sz w:val="24"/>
          <w:highlight w:val="lightGray"/>
        </w:rPr>
        <w:t>19</w:t>
      </w:r>
      <w:r w:rsidRPr="00577B8E">
        <w:rPr>
          <w:b/>
          <w:sz w:val="24"/>
          <w:highlight w:val="lightGray"/>
          <w:vertAlign w:val="superscript"/>
        </w:rPr>
        <w:t>th</w:t>
      </w:r>
      <w:r>
        <w:rPr>
          <w:b/>
          <w:sz w:val="24"/>
          <w:highlight w:val="lightGray"/>
        </w:rPr>
        <w:t xml:space="preserve"> June 2021</w:t>
      </w:r>
    </w:p>
    <w:p w14:paraId="1C5727BD" w14:textId="77777777" w:rsidR="00C8299B" w:rsidRDefault="00C8299B" w:rsidP="00C8299B">
      <w:pPr>
        <w:rPr>
          <w:b/>
          <w:sz w:val="24"/>
        </w:rPr>
      </w:pPr>
      <w:proofErr w:type="gramStart"/>
      <w:r w:rsidRPr="00A33ACD">
        <w:rPr>
          <w:b/>
          <w:sz w:val="24"/>
          <w:highlight w:val="lightGray"/>
        </w:rPr>
        <w:t>]</w:t>
      </w:r>
      <w:r>
        <w:rPr>
          <w:b/>
          <w:sz w:val="24"/>
        </w:rPr>
        <w:t>Gill</w:t>
      </w:r>
      <w:proofErr w:type="gramEnd"/>
      <w:r>
        <w:rPr>
          <w:b/>
          <w:sz w:val="24"/>
        </w:rPr>
        <w:t xml:space="preserve"> Park Play Area </w:t>
      </w:r>
    </w:p>
    <w:p w14:paraId="569C2EAA" w14:textId="77777777" w:rsidR="00C8299B" w:rsidRDefault="00C8299B" w:rsidP="00C8299B">
      <w:pPr>
        <w:rPr>
          <w:b/>
          <w:sz w:val="24"/>
        </w:rPr>
      </w:pPr>
      <w:r>
        <w:rPr>
          <w:b/>
          <w:sz w:val="24"/>
        </w:rPr>
        <w:t>Denny</w:t>
      </w:r>
    </w:p>
    <w:p w14:paraId="40B701A8" w14:textId="77777777" w:rsidR="00C8299B" w:rsidRPr="00A33ACD" w:rsidRDefault="00C8299B" w:rsidP="00C8299B">
      <w:pPr>
        <w:rPr>
          <w:b/>
          <w:sz w:val="24"/>
        </w:rPr>
      </w:pPr>
      <w:r>
        <w:rPr>
          <w:b/>
          <w:sz w:val="24"/>
        </w:rPr>
        <w:t>FK6 6HJ</w:t>
      </w:r>
    </w:p>
    <w:p w14:paraId="61D6FC19" w14:textId="6278F895" w:rsidR="00865D3A" w:rsidRDefault="00F51B93" w:rsidP="00865D3A">
      <w:r>
        <w:rPr>
          <w:rFonts w:cs="Arial"/>
          <w:b/>
          <w:noProof/>
          <w:szCs w:val="20"/>
        </w:rPr>
        <w:drawing>
          <wp:inline distT="0" distB="0" distL="0" distR="0" wp14:anchorId="321E8FF4" wp14:editId="59856499">
            <wp:extent cx="695325" cy="695325"/>
            <wp:effectExtent l="0" t="0" r="9525" b="9525"/>
            <wp:docPr id="4" name="Picture 4" descr="Take pride in Falki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ke pride in Falkirk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r>
        <w:rPr>
          <w:b/>
          <w:noProof/>
          <w:sz w:val="24"/>
        </w:rPr>
        <w:drawing>
          <wp:inline distT="0" distB="0" distL="0" distR="0" wp14:anchorId="55E55D0B" wp14:editId="5B2F64EF">
            <wp:extent cx="1216800" cy="1022400"/>
            <wp:effectExtent l="0" t="0" r="2540" b="6350"/>
            <wp:docPr id="11" name="Picture 11" descr="Gill park Tenants and Resid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ill park Tenants and Residents logo"/>
                    <pic:cNvPicPr/>
                  </pic:nvPicPr>
                  <pic:blipFill>
                    <a:blip r:embed="rId13">
                      <a:extLst>
                        <a:ext uri="{28A0092B-C50C-407E-A947-70E740481C1C}">
                          <a14:useLocalDpi xmlns:a14="http://schemas.microsoft.com/office/drawing/2010/main" val="0"/>
                        </a:ext>
                      </a:extLst>
                    </a:blip>
                    <a:stretch>
                      <a:fillRect/>
                    </a:stretch>
                  </pic:blipFill>
                  <pic:spPr>
                    <a:xfrm>
                      <a:off x="0" y="0"/>
                      <a:ext cx="1216800" cy="1022400"/>
                    </a:xfrm>
                    <a:prstGeom prst="rect">
                      <a:avLst/>
                    </a:prstGeom>
                  </pic:spPr>
                </pic:pic>
              </a:graphicData>
            </a:graphic>
          </wp:inline>
        </w:drawing>
      </w:r>
      <w:r w:rsidR="00865D3A">
        <w:br w:type="page"/>
      </w:r>
    </w:p>
    <w:p w14:paraId="294ED8B9" w14:textId="77777777" w:rsidR="00A33ACD" w:rsidRPr="003C7172" w:rsidRDefault="00A33ACD" w:rsidP="006D05A7">
      <w:pPr>
        <w:pStyle w:val="Heading1"/>
        <w:numPr>
          <w:ilvl w:val="0"/>
          <w:numId w:val="0"/>
        </w:numPr>
        <w:spacing w:before="120" w:after="120" w:line="240" w:lineRule="atLeast"/>
        <w:ind w:left="431" w:hanging="431"/>
        <w:jc w:val="both"/>
        <w:rPr>
          <w:b/>
          <w:color w:val="00A6BF"/>
          <w:sz w:val="32"/>
        </w:rPr>
      </w:pPr>
      <w:bookmarkStart w:id="0" w:name="_Toc468023936"/>
      <w:bookmarkStart w:id="1" w:name="_Toc469848785"/>
      <w:bookmarkStart w:id="2" w:name="_Toc469848945"/>
      <w:bookmarkStart w:id="3" w:name="_Toc479692746"/>
      <w:r w:rsidRPr="00C8299B">
        <w:rPr>
          <w:b/>
          <w:color w:val="auto"/>
          <w:sz w:val="32"/>
        </w:rPr>
        <w:lastRenderedPageBreak/>
        <w:t>Introduction</w:t>
      </w:r>
      <w:bookmarkEnd w:id="0"/>
      <w:bookmarkEnd w:id="1"/>
      <w:bookmarkEnd w:id="2"/>
      <w:bookmarkEnd w:id="3"/>
      <w:r w:rsidRPr="00C8299B">
        <w:rPr>
          <w:b/>
          <w:color w:val="auto"/>
          <w:sz w:val="32"/>
        </w:rPr>
        <w:t xml:space="preserve"> </w:t>
      </w:r>
    </w:p>
    <w:p w14:paraId="50DCFA43" w14:textId="77777777" w:rsidR="00A33ACD" w:rsidRPr="007B4C77" w:rsidRDefault="00A33ACD" w:rsidP="007B4C77">
      <w:pPr>
        <w:spacing w:before="120" w:after="120" w:line="240" w:lineRule="atLeast"/>
        <w:rPr>
          <w:rFonts w:cs="Arial"/>
          <w:color w:val="0563C1" w:themeColor="hyperlink"/>
          <w:szCs w:val="20"/>
          <w:u w:val="single"/>
        </w:rPr>
      </w:pPr>
      <w:r w:rsidRPr="007B4C77">
        <w:rPr>
          <w:rFonts w:cs="Arial"/>
          <w:szCs w:val="20"/>
        </w:rPr>
        <w:t xml:space="preserve">We share the Scottish Government’s vision of a litter-free Scotland, laid out in the national litter strategy, </w:t>
      </w:r>
      <w:proofErr w:type="gramStart"/>
      <w:r w:rsidRPr="007B4C77">
        <w:rPr>
          <w:rStyle w:val="Hyperlink"/>
          <w:rFonts w:cs="Arial"/>
          <w:szCs w:val="20"/>
        </w:rPr>
        <w:t>Towards</w:t>
      </w:r>
      <w:proofErr w:type="gramEnd"/>
      <w:r w:rsidRPr="007B4C77">
        <w:rPr>
          <w:rStyle w:val="Hyperlink"/>
          <w:rFonts w:cs="Arial"/>
          <w:szCs w:val="20"/>
        </w:rPr>
        <w:t xml:space="preserve"> a Litter-free Scotland</w:t>
      </w:r>
      <w:r w:rsidRPr="007B4C77">
        <w:rPr>
          <w:rFonts w:cs="Arial"/>
          <w:szCs w:val="20"/>
        </w:rPr>
        <w:t xml:space="preserve"> which recognises the social, environmental and economic benefits of a cleaner greener Scotland.</w:t>
      </w:r>
    </w:p>
    <w:p w14:paraId="4879BA00" w14:textId="77777777" w:rsidR="00A33ACD" w:rsidRPr="007B4C77" w:rsidRDefault="00A33ACD" w:rsidP="007B4C77">
      <w:pPr>
        <w:spacing w:before="120" w:after="120" w:line="240" w:lineRule="atLeast"/>
        <w:rPr>
          <w:rFonts w:cs="Arial"/>
          <w:szCs w:val="20"/>
        </w:rPr>
      </w:pPr>
      <w:r w:rsidRPr="007B4C77">
        <w:rPr>
          <w:rFonts w:cs="Arial"/>
          <w:szCs w:val="20"/>
        </w:rPr>
        <w:t xml:space="preserve">The national strategy outlines three cornerstones of intervention to tackle litter and </w:t>
      </w:r>
      <w:proofErr w:type="spellStart"/>
      <w:r w:rsidRPr="007B4C77">
        <w:rPr>
          <w:rFonts w:cs="Arial"/>
          <w:szCs w:val="20"/>
        </w:rPr>
        <w:t>flytipping</w:t>
      </w:r>
      <w:proofErr w:type="spellEnd"/>
      <w:r w:rsidRPr="007B4C77">
        <w:rPr>
          <w:rFonts w:cs="Arial"/>
          <w:szCs w:val="20"/>
        </w:rPr>
        <w:t>:</w:t>
      </w:r>
    </w:p>
    <w:p w14:paraId="00E16DCB" w14:textId="77777777" w:rsidR="00A33ACD" w:rsidRPr="007B4C77" w:rsidRDefault="00A33ACD" w:rsidP="007B4C77">
      <w:pPr>
        <w:pStyle w:val="ListParagraph"/>
        <w:numPr>
          <w:ilvl w:val="0"/>
          <w:numId w:val="2"/>
        </w:numPr>
        <w:spacing w:before="120" w:after="120" w:line="240" w:lineRule="atLeast"/>
        <w:rPr>
          <w:rFonts w:ascii="Arial" w:hAnsi="Arial" w:cs="Arial"/>
          <w:sz w:val="20"/>
          <w:szCs w:val="20"/>
        </w:rPr>
      </w:pPr>
      <w:r w:rsidRPr="007B4C77">
        <w:rPr>
          <w:rFonts w:ascii="Arial" w:hAnsi="Arial" w:cs="Arial"/>
          <w:sz w:val="20"/>
          <w:szCs w:val="20"/>
        </w:rPr>
        <w:t>Information - ensuring effective and consistent messaging to prevent littering</w:t>
      </w:r>
    </w:p>
    <w:p w14:paraId="633DA56A" w14:textId="77777777" w:rsidR="00A33ACD" w:rsidRPr="007B4C77" w:rsidRDefault="00A33ACD" w:rsidP="007B4C77">
      <w:pPr>
        <w:pStyle w:val="ListParagraph"/>
        <w:numPr>
          <w:ilvl w:val="0"/>
          <w:numId w:val="2"/>
        </w:numPr>
        <w:spacing w:before="120" w:after="120" w:line="240" w:lineRule="atLeast"/>
        <w:rPr>
          <w:rFonts w:ascii="Arial" w:hAnsi="Arial" w:cs="Arial"/>
          <w:sz w:val="20"/>
          <w:szCs w:val="20"/>
        </w:rPr>
      </w:pPr>
      <w:r w:rsidRPr="007B4C77">
        <w:rPr>
          <w:rFonts w:ascii="Arial" w:hAnsi="Arial" w:cs="Arial"/>
          <w:sz w:val="20"/>
          <w:szCs w:val="20"/>
        </w:rPr>
        <w:t>Infrastructure - improving the facilities and services needed to reduce litter and promote recycling</w:t>
      </w:r>
    </w:p>
    <w:p w14:paraId="4EFFB4D7" w14:textId="77777777" w:rsidR="00A33ACD" w:rsidRPr="007B4C77" w:rsidRDefault="00A33ACD" w:rsidP="007B4C77">
      <w:pPr>
        <w:pStyle w:val="ListParagraph"/>
        <w:numPr>
          <w:ilvl w:val="0"/>
          <w:numId w:val="2"/>
        </w:numPr>
        <w:spacing w:before="120" w:after="120" w:line="240" w:lineRule="atLeast"/>
        <w:rPr>
          <w:rFonts w:ascii="Arial" w:hAnsi="Arial" w:cs="Arial"/>
          <w:sz w:val="20"/>
          <w:szCs w:val="20"/>
        </w:rPr>
      </w:pPr>
      <w:r w:rsidRPr="007B4C77">
        <w:rPr>
          <w:rFonts w:ascii="Arial" w:hAnsi="Arial" w:cs="Arial"/>
          <w:sz w:val="20"/>
          <w:szCs w:val="20"/>
        </w:rPr>
        <w:t>Enforcement - strengthening the deterrent effect of legislation</w:t>
      </w:r>
    </w:p>
    <w:p w14:paraId="42C97F89" w14:textId="77777777" w:rsidR="00A33ACD" w:rsidRPr="007B4C77" w:rsidRDefault="00A33ACD" w:rsidP="007B4C77">
      <w:pPr>
        <w:spacing w:before="120" w:after="120" w:line="240" w:lineRule="atLeast"/>
        <w:rPr>
          <w:rFonts w:cs="Arial"/>
          <w:szCs w:val="20"/>
        </w:rPr>
      </w:pPr>
      <w:r w:rsidRPr="007B4C77">
        <w:rPr>
          <w:rFonts w:cs="Arial"/>
          <w:szCs w:val="20"/>
        </w:rPr>
        <w:t xml:space="preserve">This plan outlines our actions against each of these cornerstones. </w:t>
      </w:r>
    </w:p>
    <w:p w14:paraId="472E8608" w14:textId="77777777" w:rsidR="00A33ACD" w:rsidRPr="007B4C77" w:rsidRDefault="00A33ACD" w:rsidP="007B4C77">
      <w:pPr>
        <w:spacing w:before="120" w:after="120" w:line="240" w:lineRule="atLeast"/>
        <w:rPr>
          <w:rFonts w:cs="Arial"/>
          <w:szCs w:val="20"/>
        </w:rPr>
      </w:pPr>
      <w:r w:rsidRPr="007B4C77">
        <w:rPr>
          <w:rFonts w:cs="Arial"/>
          <w:szCs w:val="20"/>
        </w:rPr>
        <w:t>We will publish our plan and review it annually to ensure that we are fulfilling our actions, and to help us identify areas where we can make further progress.</w:t>
      </w:r>
    </w:p>
    <w:p w14:paraId="5ED8C3E3" w14:textId="45CF6086" w:rsidR="00A33ACD" w:rsidRPr="007B4C77" w:rsidRDefault="00A33ACD" w:rsidP="007B4C77">
      <w:pPr>
        <w:spacing w:before="120" w:after="120" w:line="240" w:lineRule="atLeast"/>
        <w:rPr>
          <w:rFonts w:cs="Arial"/>
          <w:szCs w:val="20"/>
        </w:rPr>
      </w:pPr>
      <w:r w:rsidRPr="007B4C77">
        <w:rPr>
          <w:rFonts w:cs="Arial"/>
          <w:szCs w:val="20"/>
        </w:rPr>
        <w:t>We realise we cannot address this issue alone; we are also committed to contributing to the Community Litter Prevention Action Plan for</w:t>
      </w:r>
      <w:r w:rsidR="00593369">
        <w:rPr>
          <w:rFonts w:cs="Arial"/>
          <w:szCs w:val="20"/>
        </w:rPr>
        <w:t xml:space="preserve"> Falkirk. </w:t>
      </w:r>
      <w:r w:rsidRPr="007B4C77">
        <w:rPr>
          <w:rFonts w:cs="Arial"/>
          <w:szCs w:val="20"/>
        </w:rPr>
        <w:t xml:space="preserve">We will work collectively with </w:t>
      </w:r>
      <w:r w:rsidR="00FA3E0C">
        <w:rPr>
          <w:rFonts w:cs="Arial"/>
          <w:szCs w:val="20"/>
        </w:rPr>
        <w:t xml:space="preserve">the local </w:t>
      </w:r>
      <w:r w:rsidRPr="007B4C77">
        <w:rPr>
          <w:rFonts w:cs="Arial"/>
          <w:szCs w:val="20"/>
        </w:rPr>
        <w:t>partners to share resources, deliver objectives, provide knowledge and ideas and influence others.</w:t>
      </w:r>
    </w:p>
    <w:p w14:paraId="3CDFB348" w14:textId="77777777" w:rsidR="00A33ACD" w:rsidRPr="007B4C77" w:rsidRDefault="00A33ACD" w:rsidP="007B4C77">
      <w:pPr>
        <w:spacing w:before="120" w:after="120" w:line="240" w:lineRule="atLeast"/>
        <w:rPr>
          <w:rFonts w:cs="Arial"/>
          <w:szCs w:val="20"/>
        </w:rPr>
      </w:pPr>
    </w:p>
    <w:p w14:paraId="6CEDA67F" w14:textId="456EBF4F" w:rsidR="00A33ACD" w:rsidRPr="007B4C77" w:rsidRDefault="00AC39F5" w:rsidP="007B4C77">
      <w:pPr>
        <w:spacing w:before="120" w:after="120" w:line="240" w:lineRule="atLeast"/>
        <w:jc w:val="center"/>
        <w:rPr>
          <w:rFonts w:cs="Arial"/>
          <w:szCs w:val="20"/>
        </w:rPr>
      </w:pPr>
      <w:r>
        <w:rPr>
          <w:rFonts w:cs="Arial"/>
          <w:noProof/>
          <w:sz w:val="24"/>
          <w:lang w:eastAsia="en-GB"/>
        </w:rPr>
        <w:drawing>
          <wp:inline distT="0" distB="0" distL="0" distR="0" wp14:anchorId="44AE17F6" wp14:editId="65D9FF2C">
            <wp:extent cx="5486400" cy="3200400"/>
            <wp:effectExtent l="0" t="0" r="0" b="19050"/>
            <wp:docPr id="3" name="Diagram 3" descr="Diagram which details the actions contributing to creating a litter free Scotland. Three actions are identified:&#10;- Actions on information&#10;- Actions on infrastructure&#10;- Actions on enforc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4195211" w14:textId="77777777" w:rsidR="007B4C77" w:rsidRPr="007B4C77" w:rsidRDefault="007B4C77" w:rsidP="007B4C77">
      <w:pPr>
        <w:spacing w:before="120" w:after="120" w:line="240" w:lineRule="atLeast"/>
        <w:rPr>
          <w:rFonts w:cs="Arial"/>
          <w:szCs w:val="20"/>
        </w:rPr>
      </w:pPr>
    </w:p>
    <w:p w14:paraId="0A6E40CD" w14:textId="77777777" w:rsidR="007B4C77" w:rsidRPr="007B4C77" w:rsidRDefault="007B4C77" w:rsidP="007B4C77">
      <w:pPr>
        <w:spacing w:before="120" w:after="120" w:line="240" w:lineRule="atLeast"/>
        <w:rPr>
          <w:rFonts w:cs="Arial"/>
          <w:szCs w:val="20"/>
        </w:rPr>
      </w:pPr>
    </w:p>
    <w:p w14:paraId="42B8BE3B" w14:textId="77777777" w:rsidR="007B4C77" w:rsidRPr="007B4C77" w:rsidRDefault="007B4C77" w:rsidP="007B4C77">
      <w:pPr>
        <w:spacing w:before="120" w:after="120" w:line="240" w:lineRule="atLeast"/>
        <w:rPr>
          <w:rFonts w:cs="Arial"/>
          <w:szCs w:val="20"/>
        </w:rPr>
      </w:pPr>
    </w:p>
    <w:p w14:paraId="4466BB65" w14:textId="77777777" w:rsidR="007B4C77" w:rsidRDefault="007B4C77">
      <w:pPr>
        <w:spacing w:after="160" w:line="259" w:lineRule="auto"/>
        <w:rPr>
          <w:rFonts w:cs="Arial"/>
          <w:bCs/>
          <w:color w:val="006BB7"/>
          <w:sz w:val="28"/>
          <w:szCs w:val="28"/>
        </w:rPr>
      </w:pPr>
      <w:r>
        <w:rPr>
          <w:sz w:val="28"/>
          <w:szCs w:val="28"/>
        </w:rPr>
        <w:br w:type="page"/>
      </w:r>
    </w:p>
    <w:p w14:paraId="342FE2FD" w14:textId="4801C8D2" w:rsidR="007B4C77" w:rsidRPr="003C7172" w:rsidRDefault="007B4C77" w:rsidP="007B4C77">
      <w:pPr>
        <w:pStyle w:val="Heading1"/>
        <w:numPr>
          <w:ilvl w:val="0"/>
          <w:numId w:val="0"/>
        </w:numPr>
        <w:spacing w:before="120" w:after="120" w:line="240" w:lineRule="atLeast"/>
        <w:ind w:left="431" w:hanging="431"/>
        <w:rPr>
          <w:b/>
          <w:color w:val="00A6BF"/>
          <w:sz w:val="32"/>
        </w:rPr>
      </w:pPr>
      <w:r w:rsidRPr="00C8299B">
        <w:rPr>
          <w:b/>
          <w:color w:val="auto"/>
          <w:sz w:val="32"/>
        </w:rPr>
        <w:lastRenderedPageBreak/>
        <w:t>Our plan</w:t>
      </w:r>
    </w:p>
    <w:p w14:paraId="2C23E0D3" w14:textId="223C10A5" w:rsidR="004D06F6" w:rsidRPr="00FA3E0C" w:rsidRDefault="00FA3E0C" w:rsidP="004D06F6">
      <w:pPr>
        <w:spacing w:before="120" w:after="120" w:line="240" w:lineRule="atLeast"/>
        <w:rPr>
          <w:rFonts w:cs="Arial"/>
          <w:b/>
          <w:szCs w:val="20"/>
          <w:lang w:eastAsia="en-GB"/>
        </w:rPr>
      </w:pPr>
      <w:r w:rsidRPr="00593369">
        <w:rPr>
          <w:rFonts w:cs="Arial"/>
          <w:b/>
          <w:szCs w:val="20"/>
          <w:lang w:eastAsia="en-GB"/>
        </w:rPr>
        <w:t>We recommend that your organisation commits to between 3</w:t>
      </w:r>
      <w:r w:rsidR="004D06F6" w:rsidRPr="00593369">
        <w:rPr>
          <w:rFonts w:cs="Arial"/>
          <w:b/>
          <w:szCs w:val="20"/>
          <w:lang w:eastAsia="en-GB"/>
        </w:rPr>
        <w:t xml:space="preserve"> - </w:t>
      </w:r>
      <w:r w:rsidRPr="00593369">
        <w:rPr>
          <w:rFonts w:cs="Arial"/>
          <w:b/>
          <w:szCs w:val="20"/>
          <w:lang w:eastAsia="en-GB"/>
        </w:rPr>
        <w:t>6 litter prevention actions</w:t>
      </w:r>
      <w:r w:rsidR="00557C4A" w:rsidRPr="00593369">
        <w:rPr>
          <w:rFonts w:cs="Arial"/>
          <w:b/>
          <w:szCs w:val="20"/>
          <w:lang w:eastAsia="en-GB"/>
        </w:rPr>
        <w:t xml:space="preserve"> for each intervention</w:t>
      </w:r>
      <w:r w:rsidRPr="00593369">
        <w:rPr>
          <w:rFonts w:cs="Arial"/>
          <w:b/>
          <w:szCs w:val="20"/>
          <w:lang w:eastAsia="en-GB"/>
        </w:rPr>
        <w:t>. Please refer to</w:t>
      </w:r>
      <w:r w:rsidR="00593369" w:rsidRPr="00593369">
        <w:rPr>
          <w:rFonts w:cs="Arial"/>
          <w:b/>
          <w:szCs w:val="20"/>
          <w:lang w:eastAsia="en-GB"/>
        </w:rPr>
        <w:t xml:space="preserve"> our</w:t>
      </w:r>
      <w:r w:rsidRPr="00593369">
        <w:rPr>
          <w:rFonts w:cs="Arial"/>
          <w:b/>
          <w:szCs w:val="20"/>
          <w:lang w:eastAsia="en-GB"/>
        </w:rPr>
        <w:t xml:space="preserve"> Litter Prevention Action </w:t>
      </w:r>
      <w:r w:rsidR="00593369" w:rsidRPr="00593369">
        <w:rPr>
          <w:rFonts w:cs="Arial"/>
          <w:b/>
          <w:szCs w:val="20"/>
          <w:lang w:eastAsia="en-GB"/>
        </w:rPr>
        <w:t>guides</w:t>
      </w:r>
      <w:r w:rsidRPr="00593369">
        <w:rPr>
          <w:rFonts w:cs="Arial"/>
          <w:b/>
          <w:szCs w:val="20"/>
          <w:lang w:eastAsia="en-GB"/>
        </w:rPr>
        <w:t xml:space="preserve"> for a list of example information, </w:t>
      </w:r>
      <w:proofErr w:type="gramStart"/>
      <w:r w:rsidRPr="00593369">
        <w:rPr>
          <w:rFonts w:cs="Arial"/>
          <w:b/>
          <w:szCs w:val="20"/>
          <w:lang w:eastAsia="en-GB"/>
        </w:rPr>
        <w:t>infrastructure</w:t>
      </w:r>
      <w:proofErr w:type="gramEnd"/>
      <w:r w:rsidRPr="00593369">
        <w:rPr>
          <w:rFonts w:cs="Arial"/>
          <w:b/>
          <w:szCs w:val="20"/>
          <w:lang w:eastAsia="en-GB"/>
        </w:rPr>
        <w:t xml:space="preserve"> and enforcement actions</w:t>
      </w:r>
      <w:r w:rsidR="00593369" w:rsidRPr="00593369">
        <w:rPr>
          <w:rFonts w:cs="Arial"/>
          <w:b/>
          <w:szCs w:val="20"/>
          <w:lang w:eastAsia="en-GB"/>
        </w:rPr>
        <w:t>.</w:t>
      </w:r>
    </w:p>
    <w:p w14:paraId="7774BB1E" w14:textId="77777777" w:rsidR="007B4C77" w:rsidRPr="003C7172" w:rsidRDefault="007B4C77" w:rsidP="007B4C77">
      <w:pPr>
        <w:pStyle w:val="Heading1"/>
        <w:numPr>
          <w:ilvl w:val="0"/>
          <w:numId w:val="0"/>
        </w:numPr>
        <w:spacing w:before="120" w:after="120" w:line="240" w:lineRule="atLeast"/>
        <w:ind w:left="431" w:hanging="431"/>
        <w:rPr>
          <w:b/>
          <w:color w:val="00A6BF"/>
          <w:sz w:val="24"/>
          <w:szCs w:val="24"/>
        </w:rPr>
      </w:pPr>
      <w:r w:rsidRPr="00C8299B">
        <w:rPr>
          <w:b/>
          <w:color w:val="auto"/>
          <w:sz w:val="24"/>
          <w:szCs w:val="24"/>
        </w:rPr>
        <w:t>Information</w:t>
      </w:r>
      <w:r w:rsidR="00FA3E0C" w:rsidRPr="00C8299B">
        <w:rPr>
          <w:b/>
          <w:color w:val="auto"/>
          <w:sz w:val="24"/>
          <w:szCs w:val="24"/>
        </w:rPr>
        <w:t xml:space="preserve"> actions</w:t>
      </w:r>
    </w:p>
    <w:tbl>
      <w:tblPr>
        <w:tblStyle w:val="TableGrid"/>
        <w:tblW w:w="0" w:type="auto"/>
        <w:tblLook w:val="04A0" w:firstRow="1" w:lastRow="0" w:firstColumn="1" w:lastColumn="0" w:noHBand="0" w:noVBand="1"/>
      </w:tblPr>
      <w:tblGrid>
        <w:gridCol w:w="1317"/>
        <w:gridCol w:w="7699"/>
      </w:tblGrid>
      <w:tr w:rsidR="004D06F6" w:rsidRPr="00F650F8" w14:paraId="3F9CD651" w14:textId="77777777" w:rsidTr="000831D4">
        <w:tc>
          <w:tcPr>
            <w:tcW w:w="1271" w:type="dxa"/>
            <w:shd w:val="clear" w:color="auto" w:fill="00A6BF"/>
          </w:tcPr>
          <w:p w14:paraId="543B5E24" w14:textId="77777777" w:rsidR="004D06F6" w:rsidRPr="00F650F8" w:rsidRDefault="004D06F6" w:rsidP="007B4C77">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Action 1</w:t>
            </w:r>
          </w:p>
        </w:tc>
        <w:tc>
          <w:tcPr>
            <w:tcW w:w="7745" w:type="dxa"/>
          </w:tcPr>
          <w:p w14:paraId="049768D1" w14:textId="660596BF" w:rsidR="004D06F6" w:rsidRPr="000831D4" w:rsidRDefault="000831D4" w:rsidP="004D06F6">
            <w:pPr>
              <w:pStyle w:val="Heading2"/>
              <w:numPr>
                <w:ilvl w:val="0"/>
                <w:numId w:val="0"/>
              </w:numPr>
              <w:spacing w:before="120" w:after="120" w:line="240" w:lineRule="atLeast"/>
              <w:outlineLvl w:val="1"/>
              <w:rPr>
                <w:color w:val="auto"/>
                <w:sz w:val="22"/>
                <w:szCs w:val="22"/>
              </w:rPr>
            </w:pPr>
            <w:r w:rsidRPr="000831D4">
              <w:rPr>
                <w:color w:val="auto"/>
                <w:sz w:val="22"/>
                <w:szCs w:val="22"/>
              </w:rPr>
              <w:t>Celebrate our successes</w:t>
            </w:r>
          </w:p>
        </w:tc>
      </w:tr>
      <w:tr w:rsidR="004D06F6" w:rsidRPr="00F650F8" w14:paraId="3D13FEBE" w14:textId="77777777" w:rsidTr="000831D4">
        <w:tc>
          <w:tcPr>
            <w:tcW w:w="1271" w:type="dxa"/>
            <w:shd w:val="clear" w:color="auto" w:fill="00A6BF"/>
          </w:tcPr>
          <w:p w14:paraId="7ED6CAB2" w14:textId="77777777" w:rsidR="004D06F6" w:rsidRPr="00F650F8" w:rsidRDefault="004D06F6" w:rsidP="004D06F6">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2690D8EA" w14:textId="3B668E69" w:rsidR="000831D4" w:rsidRPr="000831D4" w:rsidRDefault="000831D4" w:rsidP="000831D4">
            <w:pPr>
              <w:pStyle w:val="NormalWeb"/>
              <w:shd w:val="clear" w:color="auto" w:fill="FFFFFF"/>
              <w:rPr>
                <w:sz w:val="22"/>
                <w:szCs w:val="22"/>
              </w:rPr>
            </w:pPr>
            <w:r w:rsidRPr="000831D4">
              <w:rPr>
                <w:rFonts w:ascii="Arimo" w:hAnsi="Arimo"/>
                <w:sz w:val="22"/>
                <w:szCs w:val="22"/>
              </w:rPr>
              <w:t xml:space="preserve">We will celebrate our accomplishments, reinforce positive </w:t>
            </w:r>
            <w:proofErr w:type="gramStart"/>
            <w:r w:rsidRPr="000831D4">
              <w:rPr>
                <w:rFonts w:ascii="Arimo" w:hAnsi="Arimo"/>
                <w:sz w:val="22"/>
                <w:szCs w:val="22"/>
              </w:rPr>
              <w:t>behaviours</w:t>
            </w:r>
            <w:proofErr w:type="gramEnd"/>
            <w:r w:rsidRPr="000831D4">
              <w:rPr>
                <w:rFonts w:ascii="Arimo" w:hAnsi="Arimo"/>
                <w:sz w:val="22"/>
                <w:szCs w:val="22"/>
              </w:rPr>
              <w:t xml:space="preserve"> and raise wider awareness through our media channels. We will also share stories with the Take Pride in Your </w:t>
            </w:r>
            <w:r>
              <w:rPr>
                <w:rFonts w:ascii="Arimo" w:hAnsi="Arimo"/>
                <w:sz w:val="22"/>
                <w:szCs w:val="22"/>
              </w:rPr>
              <w:t>community Facebook Page.</w:t>
            </w:r>
          </w:p>
          <w:p w14:paraId="112B16BD" w14:textId="0B17EA9A" w:rsidR="004D06F6" w:rsidRPr="000831D4" w:rsidRDefault="004D06F6" w:rsidP="004D06F6">
            <w:pPr>
              <w:pStyle w:val="Heading2"/>
              <w:numPr>
                <w:ilvl w:val="0"/>
                <w:numId w:val="0"/>
              </w:numPr>
              <w:spacing w:before="120" w:after="120" w:line="240" w:lineRule="atLeast"/>
              <w:outlineLvl w:val="1"/>
              <w:rPr>
                <w:color w:val="auto"/>
                <w:sz w:val="22"/>
                <w:szCs w:val="22"/>
              </w:rPr>
            </w:pPr>
          </w:p>
        </w:tc>
      </w:tr>
    </w:tbl>
    <w:p w14:paraId="43208DB3" w14:textId="77777777" w:rsidR="004D06F6" w:rsidRPr="00F650F8" w:rsidRDefault="004D06F6" w:rsidP="004D06F6">
      <w:pPr>
        <w:pStyle w:val="Heading1"/>
        <w:numPr>
          <w:ilvl w:val="0"/>
          <w:numId w:val="0"/>
        </w:numPr>
        <w:ind w:left="431" w:hanging="431"/>
        <w:rPr>
          <w:b/>
          <w:color w:val="13676C"/>
          <w:sz w:val="4"/>
          <w:szCs w:val="4"/>
        </w:rPr>
      </w:pPr>
    </w:p>
    <w:p w14:paraId="52E8DB3A" w14:textId="77777777" w:rsidR="004D06F6" w:rsidRPr="00F650F8" w:rsidRDefault="004D06F6" w:rsidP="004D06F6"/>
    <w:tbl>
      <w:tblPr>
        <w:tblStyle w:val="TableGrid"/>
        <w:tblW w:w="0" w:type="auto"/>
        <w:tblLook w:val="04A0" w:firstRow="1" w:lastRow="0" w:firstColumn="1" w:lastColumn="0" w:noHBand="0" w:noVBand="1"/>
      </w:tblPr>
      <w:tblGrid>
        <w:gridCol w:w="1317"/>
        <w:gridCol w:w="7699"/>
      </w:tblGrid>
      <w:tr w:rsidR="004D06F6" w:rsidRPr="00F650F8" w14:paraId="71F4AC24" w14:textId="77777777" w:rsidTr="000831D4">
        <w:tc>
          <w:tcPr>
            <w:tcW w:w="1271" w:type="dxa"/>
            <w:shd w:val="clear" w:color="auto" w:fill="00A6BF"/>
          </w:tcPr>
          <w:p w14:paraId="4A2F19AF" w14:textId="77777777" w:rsidR="004D06F6" w:rsidRPr="00F650F8" w:rsidRDefault="004D06F6" w:rsidP="004D06F6">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Action 2</w:t>
            </w:r>
          </w:p>
        </w:tc>
        <w:tc>
          <w:tcPr>
            <w:tcW w:w="7745" w:type="dxa"/>
          </w:tcPr>
          <w:p w14:paraId="0BF931B5" w14:textId="113BBA4B" w:rsidR="004D06F6" w:rsidRPr="000831D4" w:rsidRDefault="000831D4" w:rsidP="000831D4">
            <w:pPr>
              <w:pStyle w:val="NormalWeb"/>
              <w:shd w:val="clear" w:color="auto" w:fill="FFFFFF"/>
            </w:pPr>
            <w:r>
              <w:rPr>
                <w:rFonts w:ascii="Arimo" w:hAnsi="Arimo"/>
                <w:sz w:val="20"/>
                <w:szCs w:val="20"/>
              </w:rPr>
              <w:t xml:space="preserve">Follow Falkirk Council's litter pick guidance. </w:t>
            </w:r>
          </w:p>
        </w:tc>
      </w:tr>
      <w:tr w:rsidR="004D06F6" w:rsidRPr="00F650F8" w14:paraId="0E2C24DE" w14:textId="77777777" w:rsidTr="000831D4">
        <w:tc>
          <w:tcPr>
            <w:tcW w:w="1271" w:type="dxa"/>
            <w:shd w:val="clear" w:color="auto" w:fill="00A6BF"/>
          </w:tcPr>
          <w:p w14:paraId="527CD48B" w14:textId="77777777" w:rsidR="004D06F6" w:rsidRPr="00F650F8" w:rsidRDefault="004D06F6"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19F2AEE4" w14:textId="0B3ED4A9" w:rsidR="004D06F6" w:rsidRPr="000831D4" w:rsidRDefault="000831D4" w:rsidP="000831D4">
            <w:pPr>
              <w:pStyle w:val="NormalWeb"/>
              <w:shd w:val="clear" w:color="auto" w:fill="FFFFFF"/>
            </w:pPr>
            <w:r>
              <w:rPr>
                <w:rFonts w:ascii="Arimo" w:hAnsi="Arimo"/>
                <w:sz w:val="20"/>
                <w:szCs w:val="20"/>
              </w:rPr>
              <w:t xml:space="preserve">We will ensure we follow Falkirk Council's guidance in terms of litter picks regarding waste collection, what land to pick on and what can be picked. We will register our picks with Falkirk Council at www.falkirk.gov.uk/organiseacleanup and if we have any </w:t>
            </w:r>
            <w:proofErr w:type="gramStart"/>
            <w:r>
              <w:rPr>
                <w:rFonts w:ascii="Arimo" w:hAnsi="Arimo"/>
                <w:sz w:val="20"/>
                <w:szCs w:val="20"/>
              </w:rPr>
              <w:t>questions</w:t>
            </w:r>
            <w:proofErr w:type="gramEnd"/>
            <w:r>
              <w:rPr>
                <w:rFonts w:ascii="Arimo" w:hAnsi="Arimo"/>
                <w:sz w:val="20"/>
                <w:szCs w:val="20"/>
              </w:rPr>
              <w:t xml:space="preserve"> we will contact wasteservices@falkirk.gov.uk. </w:t>
            </w:r>
          </w:p>
        </w:tc>
      </w:tr>
    </w:tbl>
    <w:p w14:paraId="4E8F096D" w14:textId="66D03F6F" w:rsidR="00557C4A" w:rsidRPr="00F650F8" w:rsidRDefault="00557C4A" w:rsidP="00557C4A">
      <w:pPr>
        <w:pStyle w:val="Heading1"/>
        <w:numPr>
          <w:ilvl w:val="0"/>
          <w:numId w:val="0"/>
        </w:numPr>
        <w:rPr>
          <w:b/>
          <w:color w:val="13676C"/>
          <w:sz w:val="20"/>
          <w:szCs w:val="20"/>
        </w:rPr>
      </w:pPr>
    </w:p>
    <w:tbl>
      <w:tblPr>
        <w:tblStyle w:val="TableGrid"/>
        <w:tblW w:w="0" w:type="auto"/>
        <w:tblLook w:val="04A0" w:firstRow="1" w:lastRow="0" w:firstColumn="1" w:lastColumn="0" w:noHBand="0" w:noVBand="1"/>
      </w:tblPr>
      <w:tblGrid>
        <w:gridCol w:w="1317"/>
        <w:gridCol w:w="7699"/>
      </w:tblGrid>
      <w:tr w:rsidR="00557C4A" w:rsidRPr="00F650F8" w14:paraId="281630ED" w14:textId="77777777" w:rsidTr="00AA6D56">
        <w:tc>
          <w:tcPr>
            <w:tcW w:w="1271" w:type="dxa"/>
            <w:shd w:val="clear" w:color="auto" w:fill="00A6BF"/>
          </w:tcPr>
          <w:p w14:paraId="60697DF3" w14:textId="77777777" w:rsidR="00557C4A" w:rsidRPr="00F650F8" w:rsidRDefault="00557C4A" w:rsidP="00557C4A">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Action 3</w:t>
            </w:r>
          </w:p>
        </w:tc>
        <w:tc>
          <w:tcPr>
            <w:tcW w:w="7745" w:type="dxa"/>
          </w:tcPr>
          <w:p w14:paraId="4A11CDEF" w14:textId="0E156041" w:rsidR="00557C4A" w:rsidRPr="00AA6D56" w:rsidRDefault="00AA6D56" w:rsidP="00AA6D56">
            <w:pPr>
              <w:pStyle w:val="NormalWeb"/>
              <w:shd w:val="clear" w:color="auto" w:fill="FFFFFF"/>
            </w:pPr>
            <w:r>
              <w:rPr>
                <w:rFonts w:ascii="Arimo" w:hAnsi="Arimo"/>
                <w:sz w:val="20"/>
                <w:szCs w:val="20"/>
              </w:rPr>
              <w:t xml:space="preserve">Encourage reporting of local litter and </w:t>
            </w:r>
            <w:proofErr w:type="spellStart"/>
            <w:r>
              <w:rPr>
                <w:rFonts w:ascii="Arimo" w:hAnsi="Arimo"/>
                <w:sz w:val="20"/>
                <w:szCs w:val="20"/>
              </w:rPr>
              <w:t>flytipping</w:t>
            </w:r>
            <w:proofErr w:type="spellEnd"/>
            <w:r>
              <w:rPr>
                <w:rFonts w:ascii="Arimo" w:hAnsi="Arimo"/>
                <w:sz w:val="20"/>
                <w:szCs w:val="20"/>
              </w:rPr>
              <w:t xml:space="preserve"> hotspots to Falkirk Council. </w:t>
            </w:r>
          </w:p>
        </w:tc>
      </w:tr>
      <w:tr w:rsidR="00557C4A" w:rsidRPr="00F650F8" w14:paraId="0F5A31F7" w14:textId="77777777" w:rsidTr="00AA6D56">
        <w:tc>
          <w:tcPr>
            <w:tcW w:w="1271" w:type="dxa"/>
            <w:shd w:val="clear" w:color="auto" w:fill="00A6BF"/>
          </w:tcPr>
          <w:p w14:paraId="765FCB89"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541045FF" w14:textId="1E7239CD" w:rsidR="00557C4A" w:rsidRPr="00AA6D56" w:rsidRDefault="00AA6D56" w:rsidP="00AA6D56">
            <w:pPr>
              <w:pStyle w:val="NormalWeb"/>
              <w:shd w:val="clear" w:color="auto" w:fill="FFFFFF"/>
            </w:pPr>
            <w:r>
              <w:rPr>
                <w:rFonts w:ascii="Arimo" w:hAnsi="Arimo"/>
                <w:sz w:val="20"/>
                <w:szCs w:val="20"/>
              </w:rPr>
              <w:t xml:space="preserve">We will report significant or regular build-up of litter or fly-tipping to Falkirk Council. We will try to provide additional information that will help tackle the root causes of such littering and facilitate enforcement action. </w:t>
            </w:r>
          </w:p>
        </w:tc>
      </w:tr>
    </w:tbl>
    <w:p w14:paraId="123B7A8B" w14:textId="77777777" w:rsidR="00557C4A" w:rsidRPr="00F650F8" w:rsidRDefault="00557C4A" w:rsidP="00557C4A"/>
    <w:tbl>
      <w:tblPr>
        <w:tblStyle w:val="TableGrid"/>
        <w:tblW w:w="0" w:type="auto"/>
        <w:tblLook w:val="04A0" w:firstRow="1" w:lastRow="0" w:firstColumn="1" w:lastColumn="0" w:noHBand="0" w:noVBand="1"/>
      </w:tblPr>
      <w:tblGrid>
        <w:gridCol w:w="1317"/>
        <w:gridCol w:w="7699"/>
      </w:tblGrid>
      <w:tr w:rsidR="00557C4A" w:rsidRPr="00F650F8" w14:paraId="7ADACE7A" w14:textId="77777777" w:rsidTr="00AA6D56">
        <w:tc>
          <w:tcPr>
            <w:tcW w:w="1271" w:type="dxa"/>
            <w:shd w:val="clear" w:color="auto" w:fill="00A6BF"/>
          </w:tcPr>
          <w:p w14:paraId="0ED8E79D" w14:textId="77777777" w:rsidR="00557C4A" w:rsidRPr="00F650F8" w:rsidRDefault="00557C4A" w:rsidP="00557C4A">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Action 4</w:t>
            </w:r>
          </w:p>
        </w:tc>
        <w:tc>
          <w:tcPr>
            <w:tcW w:w="7745" w:type="dxa"/>
          </w:tcPr>
          <w:p w14:paraId="323A1F98" w14:textId="071D7C71" w:rsidR="00557C4A" w:rsidRPr="00AA6D56" w:rsidRDefault="00AA6D56" w:rsidP="00AA6D56">
            <w:pPr>
              <w:pStyle w:val="NormalWeb"/>
              <w:shd w:val="clear" w:color="auto" w:fill="FFFFFF"/>
            </w:pPr>
            <w:r>
              <w:rPr>
                <w:rFonts w:ascii="Arimo" w:hAnsi="Arimo"/>
                <w:sz w:val="20"/>
                <w:szCs w:val="20"/>
              </w:rPr>
              <w:t xml:space="preserve">Undertake local initiatives to prevent litter and </w:t>
            </w:r>
            <w:proofErr w:type="spellStart"/>
            <w:r>
              <w:rPr>
                <w:rFonts w:ascii="Arimo" w:hAnsi="Arimo"/>
                <w:sz w:val="20"/>
                <w:szCs w:val="20"/>
              </w:rPr>
              <w:t>flytipping</w:t>
            </w:r>
            <w:proofErr w:type="spellEnd"/>
            <w:r>
              <w:rPr>
                <w:rFonts w:ascii="Arimo" w:hAnsi="Arimo"/>
                <w:sz w:val="20"/>
                <w:szCs w:val="20"/>
              </w:rPr>
              <w:t xml:space="preserve">. </w:t>
            </w:r>
          </w:p>
        </w:tc>
      </w:tr>
      <w:tr w:rsidR="00557C4A" w:rsidRPr="00F650F8" w14:paraId="3527ED3D" w14:textId="77777777" w:rsidTr="00AA6D56">
        <w:tc>
          <w:tcPr>
            <w:tcW w:w="1271" w:type="dxa"/>
            <w:shd w:val="clear" w:color="auto" w:fill="00A6BF"/>
          </w:tcPr>
          <w:p w14:paraId="37300A5E"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490A8F4A" w14:textId="555709BD" w:rsidR="00557C4A" w:rsidRPr="00AA6D56" w:rsidRDefault="00AA6D56" w:rsidP="00AA6D56">
            <w:pPr>
              <w:pStyle w:val="NormalWeb"/>
              <w:shd w:val="clear" w:color="auto" w:fill="FFFFFF"/>
            </w:pPr>
            <w:r>
              <w:rPr>
                <w:rFonts w:ascii="Arimo" w:hAnsi="Arimo"/>
                <w:sz w:val="20"/>
                <w:szCs w:val="20"/>
              </w:rPr>
              <w:t xml:space="preserve">We will work with Falkirk Council, local businesses, </w:t>
            </w:r>
            <w:proofErr w:type="gramStart"/>
            <w:r>
              <w:rPr>
                <w:rFonts w:ascii="Arimo" w:hAnsi="Arimo"/>
                <w:sz w:val="20"/>
                <w:szCs w:val="20"/>
              </w:rPr>
              <w:t>schools</w:t>
            </w:r>
            <w:proofErr w:type="gramEnd"/>
            <w:r>
              <w:rPr>
                <w:rFonts w:ascii="Arimo" w:hAnsi="Arimo"/>
                <w:sz w:val="20"/>
                <w:szCs w:val="20"/>
              </w:rPr>
              <w:t xml:space="preserve"> and others on local initiatives that prevent litter and </w:t>
            </w:r>
            <w:proofErr w:type="spellStart"/>
            <w:r>
              <w:rPr>
                <w:rFonts w:ascii="Arimo" w:hAnsi="Arimo"/>
                <w:sz w:val="20"/>
                <w:szCs w:val="20"/>
              </w:rPr>
              <w:t>flytipping</w:t>
            </w:r>
            <w:proofErr w:type="spellEnd"/>
            <w:r>
              <w:rPr>
                <w:rFonts w:ascii="Arimo" w:hAnsi="Arimo"/>
                <w:sz w:val="20"/>
                <w:szCs w:val="20"/>
              </w:rPr>
              <w:t xml:space="preserve">. These may </w:t>
            </w:r>
            <w:proofErr w:type="gramStart"/>
            <w:r>
              <w:rPr>
                <w:rFonts w:ascii="Arimo" w:hAnsi="Arimo"/>
                <w:sz w:val="20"/>
                <w:szCs w:val="20"/>
              </w:rPr>
              <w:t>include:</w:t>
            </w:r>
            <w:proofErr w:type="gramEnd"/>
            <w:r>
              <w:rPr>
                <w:rFonts w:ascii="Arimo" w:hAnsi="Arimo"/>
                <w:sz w:val="20"/>
                <w:szCs w:val="20"/>
              </w:rPr>
              <w:t xml:space="preserve"> litter picks that target specific locations or hard-to-reach groups; community-led campaigns focusing on areas of local concern; citizen science projects; the use of incentives; or wider environmental improvement projects. We will contact wasteservices@falkirk.gov.uk if we have any ideas or want to organise local litter picks or campaigns. </w:t>
            </w:r>
          </w:p>
        </w:tc>
      </w:tr>
    </w:tbl>
    <w:p w14:paraId="57C51174" w14:textId="77777777" w:rsidR="00557C4A" w:rsidRPr="00F650F8" w:rsidRDefault="00557C4A" w:rsidP="00557C4A"/>
    <w:tbl>
      <w:tblPr>
        <w:tblStyle w:val="TableGrid"/>
        <w:tblW w:w="0" w:type="auto"/>
        <w:tblLook w:val="04A0" w:firstRow="1" w:lastRow="0" w:firstColumn="1" w:lastColumn="0" w:noHBand="0" w:noVBand="1"/>
      </w:tblPr>
      <w:tblGrid>
        <w:gridCol w:w="1317"/>
        <w:gridCol w:w="7699"/>
      </w:tblGrid>
      <w:tr w:rsidR="00557C4A" w:rsidRPr="00F650F8" w14:paraId="07EF7F99" w14:textId="77777777" w:rsidTr="0092079B">
        <w:tc>
          <w:tcPr>
            <w:tcW w:w="1271" w:type="dxa"/>
            <w:shd w:val="clear" w:color="auto" w:fill="00A6BF"/>
          </w:tcPr>
          <w:p w14:paraId="3E3B763E" w14:textId="77777777" w:rsidR="00557C4A" w:rsidRPr="00F650F8" w:rsidRDefault="00557C4A" w:rsidP="00557C4A">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Action 5</w:t>
            </w:r>
          </w:p>
        </w:tc>
        <w:tc>
          <w:tcPr>
            <w:tcW w:w="7745" w:type="dxa"/>
          </w:tcPr>
          <w:p w14:paraId="0A33FFF8" w14:textId="637D4719" w:rsidR="00557C4A" w:rsidRPr="0092079B" w:rsidRDefault="0092079B" w:rsidP="0092079B">
            <w:pPr>
              <w:pStyle w:val="NormalWeb"/>
              <w:shd w:val="clear" w:color="auto" w:fill="FFFFFF"/>
            </w:pPr>
            <w:r>
              <w:rPr>
                <w:rFonts w:ascii="Arimo" w:hAnsi="Arimo"/>
                <w:sz w:val="20"/>
                <w:szCs w:val="20"/>
              </w:rPr>
              <w:t xml:space="preserve">Feedback the results from litter picks to staff, </w:t>
            </w:r>
            <w:proofErr w:type="gramStart"/>
            <w:r>
              <w:rPr>
                <w:rFonts w:ascii="Arimo" w:hAnsi="Arimo"/>
                <w:sz w:val="20"/>
                <w:szCs w:val="20"/>
              </w:rPr>
              <w:t>volunteers</w:t>
            </w:r>
            <w:proofErr w:type="gramEnd"/>
            <w:r>
              <w:rPr>
                <w:rFonts w:ascii="Arimo" w:hAnsi="Arimo"/>
                <w:sz w:val="20"/>
                <w:szCs w:val="20"/>
              </w:rPr>
              <w:t xml:space="preserve"> and service users</w:t>
            </w:r>
          </w:p>
        </w:tc>
      </w:tr>
      <w:tr w:rsidR="00557C4A" w:rsidRPr="00F650F8" w14:paraId="3FC2BBD1" w14:textId="77777777" w:rsidTr="0092079B">
        <w:tc>
          <w:tcPr>
            <w:tcW w:w="1271" w:type="dxa"/>
            <w:shd w:val="clear" w:color="auto" w:fill="00A6BF"/>
          </w:tcPr>
          <w:p w14:paraId="09FED465"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1026E8EE" w14:textId="0646632B" w:rsidR="00557C4A" w:rsidRPr="0092079B" w:rsidRDefault="0092079B" w:rsidP="0092079B">
            <w:pPr>
              <w:pStyle w:val="NormalWeb"/>
              <w:shd w:val="clear" w:color="auto" w:fill="FFFFFF"/>
            </w:pPr>
            <w:r>
              <w:rPr>
                <w:rFonts w:ascii="Arimo" w:hAnsi="Arimo"/>
                <w:sz w:val="20"/>
                <w:szCs w:val="20"/>
              </w:rPr>
              <w:t xml:space="preserve">We will engage the local community around the importance of preventing litter and </w:t>
            </w:r>
            <w:proofErr w:type="spellStart"/>
            <w:r>
              <w:rPr>
                <w:rFonts w:ascii="Arimo" w:hAnsi="Arimo"/>
                <w:sz w:val="20"/>
                <w:szCs w:val="20"/>
              </w:rPr>
              <w:t>flytipping</w:t>
            </w:r>
            <w:proofErr w:type="spellEnd"/>
            <w:r>
              <w:rPr>
                <w:rFonts w:ascii="Arimo" w:hAnsi="Arimo"/>
                <w:sz w:val="20"/>
                <w:szCs w:val="20"/>
              </w:rPr>
              <w:t xml:space="preserve"> by feeding back the results from litter picks (</w:t>
            </w:r>
            <w:proofErr w:type="gramStart"/>
            <w:r>
              <w:rPr>
                <w:rFonts w:ascii="Arimo" w:hAnsi="Arimo"/>
                <w:sz w:val="20"/>
                <w:szCs w:val="20"/>
              </w:rPr>
              <w:t>e.g.</w:t>
            </w:r>
            <w:proofErr w:type="gramEnd"/>
            <w:r>
              <w:rPr>
                <w:rFonts w:ascii="Arimo" w:hAnsi="Arimo"/>
                <w:sz w:val="20"/>
                <w:szCs w:val="20"/>
              </w:rPr>
              <w:t xml:space="preserve"> main types of litter, litter hotspots) through social media and by completing a Falkirk Council litter pick evaluation form. </w:t>
            </w:r>
          </w:p>
        </w:tc>
      </w:tr>
    </w:tbl>
    <w:p w14:paraId="2CAC1419" w14:textId="77777777" w:rsidR="00557C4A" w:rsidRPr="00F650F8" w:rsidRDefault="00557C4A" w:rsidP="00557C4A"/>
    <w:p w14:paraId="512A0D88" w14:textId="77777777" w:rsidR="00A72561" w:rsidRPr="00F650F8" w:rsidRDefault="00A72561" w:rsidP="00A72561">
      <w:pPr>
        <w:pStyle w:val="Heading1"/>
        <w:numPr>
          <w:ilvl w:val="0"/>
          <w:numId w:val="0"/>
        </w:numPr>
        <w:spacing w:before="120" w:after="120" w:line="240" w:lineRule="atLeast"/>
        <w:ind w:left="431" w:hanging="431"/>
        <w:rPr>
          <w:b/>
          <w:color w:val="00A6BF"/>
          <w:sz w:val="24"/>
          <w:szCs w:val="24"/>
        </w:rPr>
      </w:pPr>
      <w:r w:rsidRPr="00C8299B">
        <w:rPr>
          <w:b/>
          <w:color w:val="auto"/>
          <w:sz w:val="24"/>
          <w:szCs w:val="24"/>
        </w:rPr>
        <w:t xml:space="preserve">Infrastructure </w:t>
      </w:r>
      <w:r w:rsidR="00FA3E0C" w:rsidRPr="00C8299B">
        <w:rPr>
          <w:b/>
          <w:color w:val="auto"/>
          <w:sz w:val="24"/>
          <w:szCs w:val="24"/>
        </w:rPr>
        <w:t>actions</w:t>
      </w:r>
    </w:p>
    <w:tbl>
      <w:tblPr>
        <w:tblStyle w:val="TableGrid"/>
        <w:tblW w:w="0" w:type="auto"/>
        <w:tblLook w:val="04A0" w:firstRow="1" w:lastRow="0" w:firstColumn="1" w:lastColumn="0" w:noHBand="0" w:noVBand="1"/>
      </w:tblPr>
      <w:tblGrid>
        <w:gridCol w:w="1317"/>
        <w:gridCol w:w="7699"/>
      </w:tblGrid>
      <w:tr w:rsidR="00557C4A" w:rsidRPr="00F650F8" w14:paraId="673D1FD5" w14:textId="77777777" w:rsidTr="0092079B">
        <w:tc>
          <w:tcPr>
            <w:tcW w:w="1271" w:type="dxa"/>
            <w:shd w:val="clear" w:color="auto" w:fill="00A6BF"/>
          </w:tcPr>
          <w:p w14:paraId="5555ED0D"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Action 1</w:t>
            </w:r>
          </w:p>
        </w:tc>
        <w:tc>
          <w:tcPr>
            <w:tcW w:w="7745" w:type="dxa"/>
          </w:tcPr>
          <w:p w14:paraId="5C73F2F9" w14:textId="0DDEC569" w:rsidR="00557C4A" w:rsidRPr="0092079B" w:rsidRDefault="0092079B" w:rsidP="0092079B">
            <w:pPr>
              <w:pStyle w:val="NormalWeb"/>
              <w:shd w:val="clear" w:color="auto" w:fill="FFFFFF"/>
            </w:pPr>
            <w:r>
              <w:rPr>
                <w:rFonts w:ascii="Arimo" w:hAnsi="Arimo"/>
                <w:sz w:val="20"/>
                <w:szCs w:val="20"/>
              </w:rPr>
              <w:t xml:space="preserve">Develop a litter schedule. </w:t>
            </w:r>
          </w:p>
        </w:tc>
      </w:tr>
      <w:tr w:rsidR="00557C4A" w:rsidRPr="00F650F8" w14:paraId="58C6404F" w14:textId="77777777" w:rsidTr="0092079B">
        <w:tc>
          <w:tcPr>
            <w:tcW w:w="1271" w:type="dxa"/>
            <w:shd w:val="clear" w:color="auto" w:fill="00A6BF"/>
          </w:tcPr>
          <w:p w14:paraId="2EFB255E"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73D54BB4" w14:textId="3648147A" w:rsidR="00557C4A" w:rsidRPr="0092079B" w:rsidRDefault="0092079B" w:rsidP="0092079B">
            <w:pPr>
              <w:pStyle w:val="NormalWeb"/>
              <w:shd w:val="clear" w:color="auto" w:fill="FFFFFF"/>
            </w:pPr>
            <w:r>
              <w:rPr>
                <w:rFonts w:ascii="Arimo" w:hAnsi="Arimo"/>
                <w:sz w:val="20"/>
                <w:szCs w:val="20"/>
              </w:rPr>
              <w:t xml:space="preserve">We will develop a litter schedule with planned litter picks. Through our plan, we can ensure we have registered our litter picks with Falkirk Council and have equipment and notice for waste collection in advance. </w:t>
            </w:r>
          </w:p>
        </w:tc>
      </w:tr>
    </w:tbl>
    <w:p w14:paraId="489E03B8" w14:textId="77777777" w:rsidR="00557C4A" w:rsidRPr="00F650F8" w:rsidRDefault="00557C4A" w:rsidP="00557C4A">
      <w:pPr>
        <w:pStyle w:val="Heading1"/>
        <w:numPr>
          <w:ilvl w:val="0"/>
          <w:numId w:val="0"/>
        </w:numPr>
        <w:ind w:left="431" w:hanging="431"/>
        <w:rPr>
          <w:b/>
          <w:color w:val="13676C"/>
          <w:sz w:val="4"/>
          <w:szCs w:val="4"/>
        </w:rPr>
      </w:pPr>
    </w:p>
    <w:p w14:paraId="71018EB2" w14:textId="77777777" w:rsidR="00557C4A" w:rsidRPr="00F650F8" w:rsidRDefault="00557C4A" w:rsidP="00557C4A"/>
    <w:tbl>
      <w:tblPr>
        <w:tblStyle w:val="TableGrid"/>
        <w:tblW w:w="0" w:type="auto"/>
        <w:tblLook w:val="04A0" w:firstRow="1" w:lastRow="0" w:firstColumn="1" w:lastColumn="0" w:noHBand="0" w:noVBand="1"/>
      </w:tblPr>
      <w:tblGrid>
        <w:gridCol w:w="1317"/>
        <w:gridCol w:w="7699"/>
      </w:tblGrid>
      <w:tr w:rsidR="00557C4A" w:rsidRPr="00F650F8" w14:paraId="5C2773B2" w14:textId="77777777" w:rsidTr="0092079B">
        <w:tc>
          <w:tcPr>
            <w:tcW w:w="1271" w:type="dxa"/>
            <w:shd w:val="clear" w:color="auto" w:fill="00A6BF"/>
          </w:tcPr>
          <w:p w14:paraId="63CC2F3C"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lastRenderedPageBreak/>
              <w:t>Action 2</w:t>
            </w:r>
          </w:p>
        </w:tc>
        <w:tc>
          <w:tcPr>
            <w:tcW w:w="7745" w:type="dxa"/>
          </w:tcPr>
          <w:p w14:paraId="2B3CF248" w14:textId="07F99BE8" w:rsidR="00557C4A" w:rsidRPr="0092079B" w:rsidRDefault="0092079B" w:rsidP="0092079B">
            <w:pPr>
              <w:pStyle w:val="NormalWeb"/>
              <w:shd w:val="clear" w:color="auto" w:fill="FFFFFF"/>
            </w:pPr>
            <w:r>
              <w:rPr>
                <w:rFonts w:ascii="Arimo" w:hAnsi="Arimo"/>
                <w:sz w:val="20"/>
                <w:szCs w:val="20"/>
              </w:rPr>
              <w:t xml:space="preserve">Ensure correct resources are available for litter picking. </w:t>
            </w:r>
          </w:p>
        </w:tc>
      </w:tr>
      <w:tr w:rsidR="00557C4A" w:rsidRPr="00F650F8" w14:paraId="016D4290" w14:textId="77777777" w:rsidTr="0092079B">
        <w:tc>
          <w:tcPr>
            <w:tcW w:w="1271" w:type="dxa"/>
            <w:shd w:val="clear" w:color="auto" w:fill="00A6BF"/>
          </w:tcPr>
          <w:p w14:paraId="708E4EB3"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1E6E1D78" w14:textId="62162E43" w:rsidR="00557C4A" w:rsidRPr="0092079B" w:rsidRDefault="0092079B" w:rsidP="0092079B">
            <w:pPr>
              <w:pStyle w:val="NormalWeb"/>
              <w:shd w:val="clear" w:color="auto" w:fill="FFFFFF"/>
            </w:pPr>
            <w:r>
              <w:rPr>
                <w:rFonts w:ascii="Arimo" w:hAnsi="Arimo"/>
                <w:sz w:val="20"/>
                <w:szCs w:val="20"/>
              </w:rPr>
              <w:t>We will provide our staff and volunteers with equipment when carrying out litter picking activities (</w:t>
            </w:r>
            <w:proofErr w:type="gramStart"/>
            <w:r>
              <w:rPr>
                <w:rFonts w:ascii="Arimo" w:hAnsi="Arimo"/>
                <w:sz w:val="20"/>
                <w:szCs w:val="20"/>
              </w:rPr>
              <w:t>e.g.</w:t>
            </w:r>
            <w:proofErr w:type="gramEnd"/>
            <w:r>
              <w:rPr>
                <w:rFonts w:ascii="Arimo" w:hAnsi="Arimo"/>
                <w:sz w:val="20"/>
                <w:szCs w:val="20"/>
              </w:rPr>
              <w:t xml:space="preserve"> high visibility jacket/vest, safety shoes, gloves, litter picker, bin bags, first aid kit). We will also ensure that our staff and volunteers are fully trained and adhere to Health and Safety and Falkirk Council guidance. We will contact Falkirk Council for equipment loan on www.falkirk.gov.uk/organiseacleanup </w:t>
            </w:r>
          </w:p>
        </w:tc>
      </w:tr>
    </w:tbl>
    <w:p w14:paraId="579F4A1B" w14:textId="77777777" w:rsidR="00557C4A" w:rsidRPr="00F650F8" w:rsidRDefault="00557C4A" w:rsidP="00557C4A">
      <w:pPr>
        <w:pStyle w:val="Heading1"/>
        <w:numPr>
          <w:ilvl w:val="0"/>
          <w:numId w:val="0"/>
        </w:numPr>
        <w:rPr>
          <w:b/>
          <w:color w:val="13676C"/>
          <w:sz w:val="20"/>
          <w:szCs w:val="20"/>
        </w:rPr>
      </w:pPr>
    </w:p>
    <w:tbl>
      <w:tblPr>
        <w:tblStyle w:val="TableGrid"/>
        <w:tblW w:w="0" w:type="auto"/>
        <w:tblLook w:val="04A0" w:firstRow="1" w:lastRow="0" w:firstColumn="1" w:lastColumn="0" w:noHBand="0" w:noVBand="1"/>
      </w:tblPr>
      <w:tblGrid>
        <w:gridCol w:w="1317"/>
        <w:gridCol w:w="7699"/>
      </w:tblGrid>
      <w:tr w:rsidR="00557C4A" w:rsidRPr="00F650F8" w14:paraId="18FBE745" w14:textId="77777777" w:rsidTr="00D343B6">
        <w:tc>
          <w:tcPr>
            <w:tcW w:w="1271" w:type="dxa"/>
            <w:shd w:val="clear" w:color="auto" w:fill="00A6BF"/>
          </w:tcPr>
          <w:p w14:paraId="14EAC5B4"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Action 3</w:t>
            </w:r>
          </w:p>
        </w:tc>
        <w:tc>
          <w:tcPr>
            <w:tcW w:w="7745" w:type="dxa"/>
          </w:tcPr>
          <w:p w14:paraId="0DAF4BCE" w14:textId="7CCC1C89" w:rsidR="00557C4A" w:rsidRPr="00D343B6" w:rsidRDefault="00D343B6" w:rsidP="00D343B6">
            <w:pPr>
              <w:pStyle w:val="NormalWeb"/>
              <w:shd w:val="clear" w:color="auto" w:fill="FFFFFF"/>
            </w:pPr>
            <w:r>
              <w:rPr>
                <w:rFonts w:ascii="Arimo" w:hAnsi="Arimo"/>
                <w:sz w:val="20"/>
                <w:szCs w:val="20"/>
              </w:rPr>
              <w:t xml:space="preserve">Partner with neighbouring organisations to carry out joint litter picks. </w:t>
            </w:r>
          </w:p>
        </w:tc>
      </w:tr>
      <w:tr w:rsidR="00557C4A" w:rsidRPr="00F650F8" w14:paraId="19E69D93" w14:textId="77777777" w:rsidTr="00D343B6">
        <w:tc>
          <w:tcPr>
            <w:tcW w:w="1271" w:type="dxa"/>
            <w:shd w:val="clear" w:color="auto" w:fill="00A6BF"/>
          </w:tcPr>
          <w:p w14:paraId="12E3F5D8"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4E5B26A6" w14:textId="6F1E4278" w:rsidR="00557C4A" w:rsidRPr="00D343B6" w:rsidRDefault="00D343B6" w:rsidP="00D343B6">
            <w:pPr>
              <w:pStyle w:val="NormalWeb"/>
              <w:shd w:val="clear" w:color="auto" w:fill="FFFFFF"/>
            </w:pPr>
            <w:r>
              <w:rPr>
                <w:rFonts w:ascii="Arimo" w:hAnsi="Arimo"/>
                <w:sz w:val="20"/>
                <w:szCs w:val="20"/>
              </w:rPr>
              <w:t>We will work with neighbouring organisations in our local community to regularly carry out joint litter picks that target specific locations or hard-to-reach groups.</w:t>
            </w:r>
          </w:p>
        </w:tc>
      </w:tr>
    </w:tbl>
    <w:p w14:paraId="3F37E020" w14:textId="1091E29A" w:rsidR="00557C4A" w:rsidRPr="00F650F8" w:rsidRDefault="00557C4A" w:rsidP="00557C4A"/>
    <w:p w14:paraId="428E35BE" w14:textId="5C65E697" w:rsidR="00557C4A" w:rsidRPr="00F650F8" w:rsidRDefault="00557C4A" w:rsidP="00557C4A"/>
    <w:p w14:paraId="18F7238C" w14:textId="77777777" w:rsidR="00557C4A" w:rsidRPr="00F650F8" w:rsidRDefault="00557C4A" w:rsidP="00557C4A"/>
    <w:p w14:paraId="5B20E38C" w14:textId="77777777" w:rsidR="00A72561" w:rsidRPr="00F650F8" w:rsidRDefault="00A72561" w:rsidP="00A72561">
      <w:pPr>
        <w:pStyle w:val="Heading1"/>
        <w:numPr>
          <w:ilvl w:val="0"/>
          <w:numId w:val="0"/>
        </w:numPr>
        <w:spacing w:before="120" w:after="120" w:line="240" w:lineRule="atLeast"/>
        <w:ind w:left="431" w:hanging="431"/>
        <w:rPr>
          <w:b/>
          <w:color w:val="00A6BF"/>
          <w:sz w:val="24"/>
          <w:szCs w:val="24"/>
        </w:rPr>
      </w:pPr>
      <w:r w:rsidRPr="00C8299B">
        <w:rPr>
          <w:b/>
          <w:color w:val="auto"/>
          <w:sz w:val="24"/>
          <w:szCs w:val="24"/>
        </w:rPr>
        <w:t xml:space="preserve">Enforcement </w:t>
      </w:r>
      <w:r w:rsidR="00FA3E0C" w:rsidRPr="00C8299B">
        <w:rPr>
          <w:b/>
          <w:color w:val="auto"/>
          <w:sz w:val="24"/>
          <w:szCs w:val="24"/>
        </w:rPr>
        <w:t>actions</w:t>
      </w:r>
    </w:p>
    <w:tbl>
      <w:tblPr>
        <w:tblStyle w:val="TableGrid"/>
        <w:tblW w:w="0" w:type="auto"/>
        <w:tblLook w:val="04A0" w:firstRow="1" w:lastRow="0" w:firstColumn="1" w:lastColumn="0" w:noHBand="0" w:noVBand="1"/>
      </w:tblPr>
      <w:tblGrid>
        <w:gridCol w:w="1317"/>
        <w:gridCol w:w="7699"/>
      </w:tblGrid>
      <w:tr w:rsidR="00557C4A" w:rsidRPr="00F650F8" w14:paraId="05311699" w14:textId="77777777" w:rsidTr="000C1022">
        <w:tc>
          <w:tcPr>
            <w:tcW w:w="1271" w:type="dxa"/>
            <w:shd w:val="clear" w:color="auto" w:fill="00A6BF"/>
          </w:tcPr>
          <w:p w14:paraId="17C6531E"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Action 1</w:t>
            </w:r>
          </w:p>
        </w:tc>
        <w:tc>
          <w:tcPr>
            <w:tcW w:w="7745" w:type="dxa"/>
          </w:tcPr>
          <w:p w14:paraId="2E6F76E6" w14:textId="76E8F711" w:rsidR="00557C4A" w:rsidRPr="00D343B6" w:rsidRDefault="00D343B6" w:rsidP="00D343B6">
            <w:pPr>
              <w:pStyle w:val="NormalWeb"/>
              <w:shd w:val="clear" w:color="auto" w:fill="FFFFFF"/>
            </w:pPr>
            <w:r>
              <w:rPr>
                <w:rFonts w:ascii="Arimo" w:hAnsi="Arimo"/>
                <w:sz w:val="20"/>
                <w:szCs w:val="20"/>
              </w:rPr>
              <w:t xml:space="preserve">Inform members and the wider public users that littering and </w:t>
            </w:r>
            <w:proofErr w:type="spellStart"/>
            <w:r>
              <w:rPr>
                <w:rFonts w:ascii="Arimo" w:hAnsi="Arimo"/>
                <w:sz w:val="20"/>
                <w:szCs w:val="20"/>
              </w:rPr>
              <w:t>flytipping</w:t>
            </w:r>
            <w:proofErr w:type="spellEnd"/>
            <w:r>
              <w:rPr>
                <w:rFonts w:ascii="Arimo" w:hAnsi="Arimo"/>
                <w:sz w:val="20"/>
                <w:szCs w:val="20"/>
              </w:rPr>
              <w:t xml:space="preserve"> are crimes. </w:t>
            </w:r>
          </w:p>
        </w:tc>
      </w:tr>
      <w:tr w:rsidR="00557C4A" w:rsidRPr="00F650F8" w14:paraId="65BD5D75" w14:textId="77777777" w:rsidTr="000C1022">
        <w:tc>
          <w:tcPr>
            <w:tcW w:w="1271" w:type="dxa"/>
            <w:shd w:val="clear" w:color="auto" w:fill="00A6BF"/>
          </w:tcPr>
          <w:p w14:paraId="473C922C"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79C06A5D" w14:textId="625B4295" w:rsidR="00557C4A" w:rsidRPr="000C1022" w:rsidRDefault="000C1022" w:rsidP="000C1022">
            <w:pPr>
              <w:pStyle w:val="NormalWeb"/>
              <w:shd w:val="clear" w:color="auto" w:fill="FFFFFF"/>
            </w:pPr>
            <w:r>
              <w:rPr>
                <w:rFonts w:ascii="Arimo" w:hAnsi="Arimo"/>
                <w:sz w:val="20"/>
                <w:szCs w:val="20"/>
              </w:rPr>
              <w:t xml:space="preserve">We will inform members and the wider public that dropping any waste is a crime, even a cigarette butt or apple core and anyone caught can be issued with a fine starting at £80 for litter and £200 for </w:t>
            </w:r>
            <w:proofErr w:type="spellStart"/>
            <w:r>
              <w:rPr>
                <w:rFonts w:ascii="Arimo" w:hAnsi="Arimo"/>
                <w:sz w:val="20"/>
                <w:szCs w:val="20"/>
              </w:rPr>
              <w:t>flytipping</w:t>
            </w:r>
            <w:proofErr w:type="spellEnd"/>
            <w:r>
              <w:rPr>
                <w:rFonts w:ascii="Arimo" w:hAnsi="Arimo"/>
                <w:sz w:val="20"/>
                <w:szCs w:val="20"/>
              </w:rPr>
              <w:t xml:space="preserve">. We will do this with awareness campaigns, promotional materials, presentations and in person at events and activities. </w:t>
            </w:r>
          </w:p>
        </w:tc>
      </w:tr>
    </w:tbl>
    <w:p w14:paraId="2CB72C18" w14:textId="77777777" w:rsidR="00557C4A" w:rsidRPr="00F650F8" w:rsidRDefault="00557C4A" w:rsidP="00557C4A">
      <w:pPr>
        <w:pStyle w:val="Heading1"/>
        <w:numPr>
          <w:ilvl w:val="0"/>
          <w:numId w:val="0"/>
        </w:numPr>
        <w:ind w:left="431" w:hanging="431"/>
        <w:rPr>
          <w:b/>
          <w:color w:val="13676C"/>
          <w:sz w:val="4"/>
          <w:szCs w:val="4"/>
        </w:rPr>
      </w:pPr>
    </w:p>
    <w:p w14:paraId="0A235F5A" w14:textId="77777777" w:rsidR="00557C4A" w:rsidRPr="00F650F8" w:rsidRDefault="00557C4A" w:rsidP="00557C4A"/>
    <w:tbl>
      <w:tblPr>
        <w:tblStyle w:val="TableGrid"/>
        <w:tblW w:w="0" w:type="auto"/>
        <w:tblLook w:val="04A0" w:firstRow="1" w:lastRow="0" w:firstColumn="1" w:lastColumn="0" w:noHBand="0" w:noVBand="1"/>
      </w:tblPr>
      <w:tblGrid>
        <w:gridCol w:w="1317"/>
        <w:gridCol w:w="7699"/>
      </w:tblGrid>
      <w:tr w:rsidR="00557C4A" w:rsidRPr="00F650F8" w14:paraId="6D97833B" w14:textId="77777777" w:rsidTr="000C1022">
        <w:tc>
          <w:tcPr>
            <w:tcW w:w="1271" w:type="dxa"/>
            <w:shd w:val="clear" w:color="auto" w:fill="00A6BF"/>
          </w:tcPr>
          <w:p w14:paraId="0A0DAFE1"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Action 2</w:t>
            </w:r>
          </w:p>
        </w:tc>
        <w:tc>
          <w:tcPr>
            <w:tcW w:w="7745" w:type="dxa"/>
          </w:tcPr>
          <w:p w14:paraId="4A20F659" w14:textId="3C9491DF" w:rsidR="00557C4A" w:rsidRPr="000C1022" w:rsidRDefault="000C1022" w:rsidP="000C1022">
            <w:pPr>
              <w:pStyle w:val="NormalWeb"/>
              <w:shd w:val="clear" w:color="auto" w:fill="FFFFFF"/>
            </w:pPr>
            <w:r>
              <w:rPr>
                <w:rFonts w:ascii="Arimo" w:hAnsi="Arimo"/>
                <w:sz w:val="20"/>
                <w:szCs w:val="20"/>
              </w:rPr>
              <w:t xml:space="preserve">Report any intelligence on litter and </w:t>
            </w:r>
            <w:proofErr w:type="spellStart"/>
            <w:r>
              <w:rPr>
                <w:rFonts w:ascii="Arimo" w:hAnsi="Arimo"/>
                <w:sz w:val="20"/>
                <w:szCs w:val="20"/>
              </w:rPr>
              <w:t>flytipping</w:t>
            </w:r>
            <w:proofErr w:type="spellEnd"/>
            <w:r>
              <w:rPr>
                <w:rFonts w:ascii="Arimo" w:hAnsi="Arimo"/>
                <w:sz w:val="20"/>
                <w:szCs w:val="20"/>
              </w:rPr>
              <w:t xml:space="preserve"> offences to enforcement agencies for investigation. </w:t>
            </w:r>
          </w:p>
        </w:tc>
      </w:tr>
      <w:tr w:rsidR="00557C4A" w:rsidRPr="00F650F8" w14:paraId="3DF3A4DB" w14:textId="77777777" w:rsidTr="000C1022">
        <w:tc>
          <w:tcPr>
            <w:tcW w:w="1271" w:type="dxa"/>
            <w:shd w:val="clear" w:color="auto" w:fill="00A6BF"/>
          </w:tcPr>
          <w:p w14:paraId="68925289" w14:textId="77777777" w:rsidR="00557C4A" w:rsidRPr="00F650F8" w:rsidRDefault="00557C4A" w:rsidP="00274BBB">
            <w:pPr>
              <w:pStyle w:val="Heading2"/>
              <w:numPr>
                <w:ilvl w:val="0"/>
                <w:numId w:val="0"/>
              </w:numPr>
              <w:spacing w:before="120" w:after="120" w:line="240" w:lineRule="atLeast"/>
              <w:outlineLvl w:val="1"/>
              <w:rPr>
                <w:b/>
                <w:color w:val="FFFFFF" w:themeColor="background1"/>
                <w:sz w:val="20"/>
                <w:szCs w:val="20"/>
              </w:rPr>
            </w:pPr>
            <w:r w:rsidRPr="00C8299B">
              <w:rPr>
                <w:b/>
                <w:color w:val="auto"/>
                <w:sz w:val="20"/>
                <w:szCs w:val="20"/>
              </w:rPr>
              <w:t xml:space="preserve">Description </w:t>
            </w:r>
          </w:p>
        </w:tc>
        <w:tc>
          <w:tcPr>
            <w:tcW w:w="7745" w:type="dxa"/>
          </w:tcPr>
          <w:p w14:paraId="50754562" w14:textId="470392A9" w:rsidR="00557C4A" w:rsidRPr="000C1022" w:rsidRDefault="000C1022" w:rsidP="000C1022">
            <w:pPr>
              <w:pStyle w:val="NormalWeb"/>
              <w:shd w:val="clear" w:color="auto" w:fill="FFFFFF"/>
            </w:pPr>
            <w:r>
              <w:rPr>
                <w:rFonts w:ascii="Arimo" w:hAnsi="Arimo"/>
                <w:sz w:val="20"/>
                <w:szCs w:val="20"/>
              </w:rPr>
              <w:t xml:space="preserve">We will report incidents of littering and </w:t>
            </w:r>
            <w:proofErr w:type="spellStart"/>
            <w:r>
              <w:rPr>
                <w:rFonts w:ascii="Arimo" w:hAnsi="Arimo"/>
                <w:sz w:val="20"/>
                <w:szCs w:val="20"/>
              </w:rPr>
              <w:t>flytipping</w:t>
            </w:r>
            <w:proofErr w:type="spellEnd"/>
            <w:r>
              <w:rPr>
                <w:rFonts w:ascii="Arimo" w:hAnsi="Arimo"/>
                <w:sz w:val="20"/>
                <w:szCs w:val="20"/>
              </w:rPr>
              <w:t xml:space="preserve"> within our community, where appropriate, to Falkirk Council through MyFalkirk. </w:t>
            </w:r>
          </w:p>
        </w:tc>
      </w:tr>
    </w:tbl>
    <w:p w14:paraId="470840BF" w14:textId="77777777" w:rsidR="00557C4A" w:rsidRPr="00F650F8" w:rsidRDefault="00557C4A" w:rsidP="00557C4A">
      <w:pPr>
        <w:pStyle w:val="Heading1"/>
        <w:numPr>
          <w:ilvl w:val="0"/>
          <w:numId w:val="0"/>
        </w:numPr>
        <w:rPr>
          <w:b/>
          <w:color w:val="13676C"/>
          <w:sz w:val="20"/>
          <w:szCs w:val="20"/>
        </w:rPr>
      </w:pPr>
    </w:p>
    <w:p w14:paraId="778E6D47" w14:textId="77777777" w:rsidR="00557C4A" w:rsidRPr="00F650F8" w:rsidRDefault="00557C4A" w:rsidP="00557C4A"/>
    <w:p w14:paraId="020719F9" w14:textId="77777777" w:rsidR="00557C4A" w:rsidRPr="00F650F8" w:rsidRDefault="00557C4A" w:rsidP="00557C4A"/>
    <w:p w14:paraId="75C3F85E" w14:textId="77777777" w:rsidR="00557C4A" w:rsidRPr="00F650F8" w:rsidRDefault="00557C4A" w:rsidP="00557C4A"/>
    <w:p w14:paraId="588869CF" w14:textId="77777777" w:rsidR="00557C4A" w:rsidRDefault="00557C4A" w:rsidP="004D06F6">
      <w:pPr>
        <w:spacing w:before="120" w:after="120" w:line="240" w:lineRule="atLeast"/>
        <w:rPr>
          <w:rFonts w:cs="Arial"/>
          <w:b/>
          <w:szCs w:val="20"/>
          <w:highlight w:val="lightGray"/>
        </w:rPr>
      </w:pPr>
    </w:p>
    <w:p w14:paraId="180FF373" w14:textId="77777777" w:rsidR="00A0219D" w:rsidRDefault="0082441F" w:rsidP="00A0219D">
      <w:pPr>
        <w:spacing w:before="120" w:after="120" w:line="240" w:lineRule="atLeast"/>
        <w:rPr>
          <w:rFonts w:cs="Arial"/>
          <w:b/>
          <w:szCs w:val="20"/>
          <w:lang w:eastAsia="en-GB"/>
        </w:rPr>
      </w:pPr>
      <w:r w:rsidRPr="00593369">
        <w:rPr>
          <w:rFonts w:cs="Arial"/>
          <w:b/>
          <w:szCs w:val="20"/>
        </w:rPr>
        <w:t xml:space="preserve">Please email your draft </w:t>
      </w:r>
      <w:r w:rsidR="004D06F6" w:rsidRPr="00593369">
        <w:rPr>
          <w:rFonts w:cs="Arial"/>
          <w:b/>
          <w:szCs w:val="20"/>
        </w:rPr>
        <w:t xml:space="preserve">Litter Prevention Action Plan to </w:t>
      </w:r>
      <w:hyperlink r:id="rId19" w:history="1">
        <w:r w:rsidR="00593369" w:rsidRPr="00593369">
          <w:rPr>
            <w:rStyle w:val="Hyperlink"/>
            <w:rFonts w:cs="Arial"/>
            <w:b/>
            <w:szCs w:val="20"/>
          </w:rPr>
          <w:t>WasteServices@falkirk.gov.uk</w:t>
        </w:r>
      </w:hyperlink>
      <w:r w:rsidR="00593369" w:rsidRPr="00593369">
        <w:rPr>
          <w:rStyle w:val="Hyperlink"/>
          <w:rFonts w:cs="Arial"/>
          <w:b/>
          <w:szCs w:val="20"/>
        </w:rPr>
        <w:t xml:space="preserve"> </w:t>
      </w:r>
      <w:r w:rsidR="004D06F6" w:rsidRPr="00593369">
        <w:rPr>
          <w:rStyle w:val="Hyperlink"/>
          <w:rFonts w:cs="Arial"/>
          <w:b/>
          <w:szCs w:val="20"/>
          <w:u w:val="none"/>
        </w:rPr>
        <w:t xml:space="preserve"> </w:t>
      </w:r>
      <w:r w:rsidRPr="00593369">
        <w:rPr>
          <w:rStyle w:val="Hyperlink"/>
          <w:rFonts w:cs="Arial"/>
          <w:b/>
          <w:color w:val="auto"/>
          <w:szCs w:val="20"/>
          <w:u w:val="none"/>
        </w:rPr>
        <w:t>for review and feedback</w:t>
      </w:r>
      <w:r w:rsidR="00593369" w:rsidRPr="00593369">
        <w:rPr>
          <w:rStyle w:val="Hyperlink"/>
          <w:rFonts w:cs="Arial"/>
          <w:b/>
          <w:color w:val="auto"/>
          <w:szCs w:val="20"/>
          <w:u w:val="none"/>
        </w:rPr>
        <w:t xml:space="preserve">. Once finalised, we will upload </w:t>
      </w:r>
      <w:r w:rsidR="00593369">
        <w:rPr>
          <w:rStyle w:val="Hyperlink"/>
          <w:rFonts w:cs="Arial"/>
          <w:b/>
          <w:color w:val="auto"/>
          <w:szCs w:val="20"/>
          <w:u w:val="none"/>
        </w:rPr>
        <w:t xml:space="preserve">copy </w:t>
      </w:r>
      <w:r w:rsidR="00593369" w:rsidRPr="00593369">
        <w:rPr>
          <w:rStyle w:val="Hyperlink"/>
          <w:rFonts w:cs="Arial"/>
          <w:b/>
          <w:color w:val="auto"/>
          <w:szCs w:val="20"/>
          <w:u w:val="none"/>
        </w:rPr>
        <w:t>to the Falkirk Council website. Please also</w:t>
      </w:r>
      <w:r w:rsidRPr="00593369">
        <w:rPr>
          <w:rStyle w:val="Hyperlink"/>
          <w:rFonts w:cs="Arial"/>
          <w:b/>
          <w:color w:val="auto"/>
          <w:szCs w:val="20"/>
          <w:u w:val="none"/>
        </w:rPr>
        <w:t xml:space="preserve"> upload your Litter Prevention Action Plan to </w:t>
      </w:r>
      <w:r w:rsidR="00593369">
        <w:rPr>
          <w:rStyle w:val="Hyperlink"/>
          <w:rFonts w:cs="Arial"/>
          <w:b/>
          <w:color w:val="auto"/>
          <w:szCs w:val="20"/>
          <w:u w:val="none"/>
        </w:rPr>
        <w:t>Zero Waste Scotland’s</w:t>
      </w:r>
      <w:r w:rsidRPr="00593369">
        <w:rPr>
          <w:rStyle w:val="Hyperlink"/>
          <w:rFonts w:cs="Arial"/>
          <w:b/>
          <w:color w:val="auto"/>
          <w:szCs w:val="20"/>
          <w:u w:val="none"/>
        </w:rPr>
        <w:t xml:space="preserve"> publicly available portal to demonstrate your involvement in this initiative: </w:t>
      </w:r>
      <w:hyperlink r:id="rId20" w:history="1">
        <w:r w:rsidRPr="00593369">
          <w:rPr>
            <w:rStyle w:val="Hyperlink"/>
          </w:rPr>
          <w:t>http://litterplanportal.zerowastescotland.org.uk</w:t>
        </w:r>
      </w:hyperlink>
      <w:r w:rsidRPr="00593369">
        <w:t>.</w:t>
      </w:r>
    </w:p>
    <w:p w14:paraId="6190686D" w14:textId="77777777" w:rsidR="00A0219D" w:rsidRDefault="00A0219D" w:rsidP="00A0219D">
      <w:pPr>
        <w:spacing w:before="120" w:after="120" w:line="240" w:lineRule="atLeast"/>
        <w:rPr>
          <w:rFonts w:cs="Arial"/>
          <w:b/>
          <w:szCs w:val="20"/>
          <w:lang w:eastAsia="en-GB"/>
        </w:rPr>
      </w:pPr>
    </w:p>
    <w:p w14:paraId="1B005CA9" w14:textId="77EF8500" w:rsidR="00A0219D" w:rsidRDefault="00A0219D" w:rsidP="00A0219D">
      <w:pPr>
        <w:spacing w:before="120" w:after="120" w:line="240" w:lineRule="atLeast"/>
        <w:rPr>
          <w:rFonts w:cs="Arial"/>
          <w:b/>
          <w:szCs w:val="20"/>
          <w:lang w:eastAsia="en-GB"/>
        </w:rPr>
      </w:pPr>
    </w:p>
    <w:p w14:paraId="3ACE4763" w14:textId="16957A82" w:rsidR="00A0219D" w:rsidRDefault="00A0219D" w:rsidP="00A0219D">
      <w:pPr>
        <w:spacing w:before="120" w:after="120" w:line="240" w:lineRule="atLeast"/>
        <w:rPr>
          <w:rFonts w:cs="Arial"/>
          <w:b/>
          <w:szCs w:val="20"/>
          <w:lang w:eastAsia="en-GB"/>
        </w:rPr>
      </w:pPr>
    </w:p>
    <w:p w14:paraId="7F898306" w14:textId="5974670D" w:rsidR="00A0219D" w:rsidRDefault="00A0219D" w:rsidP="00A0219D">
      <w:pPr>
        <w:spacing w:before="120" w:after="120" w:line="240" w:lineRule="atLeast"/>
        <w:rPr>
          <w:rFonts w:cs="Arial"/>
          <w:b/>
          <w:szCs w:val="20"/>
          <w:lang w:eastAsia="en-GB"/>
        </w:rPr>
      </w:pPr>
    </w:p>
    <w:p w14:paraId="61A250E3" w14:textId="2B05F546" w:rsidR="00A0219D" w:rsidRDefault="00A0219D" w:rsidP="00A0219D">
      <w:pPr>
        <w:spacing w:before="120" w:after="120" w:line="240" w:lineRule="atLeast"/>
        <w:rPr>
          <w:rFonts w:cs="Arial"/>
          <w:b/>
          <w:szCs w:val="20"/>
          <w:lang w:eastAsia="en-GB"/>
        </w:rPr>
      </w:pPr>
    </w:p>
    <w:p w14:paraId="1E9F4BFC" w14:textId="6032B5F2" w:rsidR="00A0219D" w:rsidRDefault="00A0219D" w:rsidP="00A0219D">
      <w:pPr>
        <w:spacing w:before="120" w:after="120" w:line="240" w:lineRule="atLeast"/>
        <w:rPr>
          <w:rFonts w:cs="Arial"/>
          <w:b/>
          <w:szCs w:val="20"/>
          <w:lang w:eastAsia="en-GB"/>
        </w:rPr>
      </w:pPr>
    </w:p>
    <w:p w14:paraId="147AF5FC" w14:textId="4C3B7BB2" w:rsidR="00A0219D" w:rsidRDefault="00A0219D" w:rsidP="00A0219D">
      <w:pPr>
        <w:spacing w:before="120" w:after="120" w:line="240" w:lineRule="atLeast"/>
        <w:rPr>
          <w:rFonts w:cs="Arial"/>
          <w:b/>
          <w:szCs w:val="20"/>
          <w:lang w:eastAsia="en-GB"/>
        </w:rPr>
      </w:pPr>
    </w:p>
    <w:p w14:paraId="21052984" w14:textId="5E167C3A" w:rsidR="00A0219D" w:rsidRDefault="00A0219D" w:rsidP="00A0219D">
      <w:pPr>
        <w:spacing w:before="120" w:after="120" w:line="240" w:lineRule="atLeast"/>
        <w:rPr>
          <w:rFonts w:cs="Arial"/>
          <w:b/>
          <w:szCs w:val="20"/>
          <w:lang w:eastAsia="en-GB"/>
        </w:rPr>
      </w:pPr>
    </w:p>
    <w:p w14:paraId="1FA89DA8" w14:textId="22B4EEAE" w:rsidR="00A0219D" w:rsidRDefault="00A0219D" w:rsidP="00A0219D">
      <w:pPr>
        <w:spacing w:before="120" w:after="120" w:line="240" w:lineRule="atLeast"/>
        <w:rPr>
          <w:rFonts w:cs="Arial"/>
          <w:b/>
          <w:szCs w:val="20"/>
          <w:lang w:eastAsia="en-GB"/>
        </w:rPr>
      </w:pPr>
    </w:p>
    <w:p w14:paraId="123548FA" w14:textId="213D6867" w:rsidR="00A0219D" w:rsidRDefault="00A0219D" w:rsidP="00A0219D">
      <w:pPr>
        <w:spacing w:before="120" w:after="120" w:line="240" w:lineRule="atLeast"/>
        <w:rPr>
          <w:rFonts w:cs="Arial"/>
          <w:b/>
          <w:szCs w:val="20"/>
          <w:lang w:eastAsia="en-GB"/>
        </w:rPr>
      </w:pPr>
    </w:p>
    <w:p w14:paraId="4BDAF921" w14:textId="77777777" w:rsidR="00A0219D" w:rsidRDefault="00A0219D" w:rsidP="00A0219D">
      <w:pPr>
        <w:spacing w:before="120" w:after="120" w:line="240" w:lineRule="atLeast"/>
        <w:rPr>
          <w:rFonts w:cs="Arial"/>
          <w:b/>
          <w:szCs w:val="20"/>
          <w:lang w:eastAsia="en-GB"/>
        </w:rPr>
      </w:pPr>
    </w:p>
    <w:p w14:paraId="1223B4E3" w14:textId="0A0B46D4" w:rsidR="004D06F6" w:rsidRPr="00A0219D" w:rsidRDefault="00120D9D" w:rsidP="00A0219D">
      <w:pPr>
        <w:spacing w:before="120" w:after="120" w:line="240" w:lineRule="atLeast"/>
        <w:rPr>
          <w:rFonts w:cs="Arial"/>
          <w:b/>
          <w:szCs w:val="20"/>
          <w:lang w:eastAsia="en-GB"/>
        </w:rPr>
      </w:pPr>
      <w:r w:rsidRPr="00CB443E">
        <w:rPr>
          <w:rFonts w:cs="Arial"/>
          <w:b/>
          <w:noProof/>
          <w:szCs w:val="20"/>
          <w:highlight w:val="lightGray"/>
          <w:lang w:eastAsia="en-GB"/>
        </w:rPr>
        <w:lastRenderedPageBreak/>
        <mc:AlternateContent>
          <mc:Choice Requires="wps">
            <w:drawing>
              <wp:anchor distT="45720" distB="45720" distL="114300" distR="114300" simplePos="0" relativeHeight="251677696" behindDoc="0" locked="0" layoutInCell="1" allowOverlap="1" wp14:anchorId="1A2228D6" wp14:editId="3EBA9C2D">
                <wp:simplePos x="0" y="0"/>
                <wp:positionH relativeFrom="margin">
                  <wp:posOffset>3609975</wp:posOffset>
                </wp:positionH>
                <wp:positionV relativeFrom="paragraph">
                  <wp:posOffset>2849880</wp:posOffset>
                </wp:positionV>
                <wp:extent cx="191770" cy="1404620"/>
                <wp:effectExtent l="0" t="0" r="0" b="762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404620"/>
                        </a:xfrm>
                        <a:prstGeom prst="rect">
                          <a:avLst/>
                        </a:prstGeom>
                        <a:solidFill>
                          <a:srgbClr val="00A6BF"/>
                        </a:solidFill>
                        <a:ln w="9525">
                          <a:noFill/>
                          <a:miter lim="800000"/>
                          <a:headEnd/>
                          <a:tailEnd/>
                        </a:ln>
                      </wps:spPr>
                      <wps:txbx>
                        <w:txbxContent>
                          <w:p w14:paraId="77BB22F2" w14:textId="295C194D" w:rsidR="00CB443E" w:rsidRPr="00C8299B" w:rsidRDefault="00CB443E" w:rsidP="00F35C81">
                            <w:pPr>
                              <w:tabs>
                                <w:tab w:val="left" w:pos="1560"/>
                              </w:tabs>
                              <w:jc w:val="center"/>
                              <w:rPr>
                                <w:b/>
                                <w:sz w:val="40"/>
                                <w:szCs w:val="6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2228D6" id="_x0000_t202" coordsize="21600,21600" o:spt="202" path="m,l,21600r21600,l21600,xe">
                <v:stroke joinstyle="miter"/>
                <v:path gradientshapeok="t" o:connecttype="rect"/>
              </v:shapetype>
              <v:shape id="Text Box 2" o:spid="_x0000_s1027" type="#_x0000_t202" alt="&quot;&quot;" style="position:absolute;margin-left:284.25pt;margin-top:224.4pt;width:15.1pt;height:110.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" fillcolor="#00a6bf" stroked="f">
                <v:textbox style="mso-fit-shape-to-text:t">
                  <w:txbxContent>
                    <w:p w14:paraId="77BB22F2" w14:textId="295C194D" w:rsidR="00CB443E" w:rsidRPr="00C8299B" w:rsidRDefault="00CB443E" w:rsidP="00F35C81">
                      <w:pPr>
                        <w:tabs>
                          <w:tab w:val="left" w:pos="1560"/>
                        </w:tabs>
                        <w:jc w:val="center"/>
                        <w:rPr>
                          <w:b/>
                          <w:sz w:val="40"/>
                          <w:szCs w:val="60"/>
                        </w:rPr>
                      </w:pPr>
                    </w:p>
                  </w:txbxContent>
                </v:textbox>
                <w10:wrap type="square" anchorx="margin"/>
              </v:shape>
            </w:pict>
          </mc:Fallback>
        </mc:AlternateContent>
      </w:r>
      <w:r w:rsidR="000C1022">
        <w:rPr>
          <w:rFonts w:cs="Arial"/>
          <w:b/>
          <w:noProof/>
          <w:szCs w:val="20"/>
          <w:lang w:eastAsia="en-GB"/>
        </w:rPr>
        <mc:AlternateContent>
          <mc:Choice Requires="wps">
            <w:drawing>
              <wp:anchor distT="0" distB="0" distL="114300" distR="114300" simplePos="0" relativeHeight="251674624" behindDoc="0" locked="0" layoutInCell="1" allowOverlap="1" wp14:anchorId="66D4216A" wp14:editId="41A6CBCD">
                <wp:simplePos x="0" y="0"/>
                <wp:positionH relativeFrom="page">
                  <wp:align>right</wp:align>
                </wp:positionH>
                <wp:positionV relativeFrom="paragraph">
                  <wp:posOffset>-962617</wp:posOffset>
                </wp:positionV>
                <wp:extent cx="7534275" cy="10791825"/>
                <wp:effectExtent l="0" t="0" r="28575"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4275" cy="10791825"/>
                        </a:xfrm>
                        <a:prstGeom prst="rect">
                          <a:avLst/>
                        </a:prstGeom>
                        <a:solidFill>
                          <a:srgbClr val="00A6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62B014" w14:textId="77777777" w:rsidR="00120D9D" w:rsidRDefault="00120D9D" w:rsidP="00120D9D">
                            <w:pPr>
                              <w:jc w:val="center"/>
                              <w:rPr>
                                <w:b/>
                                <w:bCs/>
                                <w:color w:val="000000" w:themeColor="text1"/>
                                <w:sz w:val="40"/>
                                <w:szCs w:val="48"/>
                              </w:rPr>
                            </w:pPr>
                          </w:p>
                          <w:p w14:paraId="05AE8B68" w14:textId="77777777" w:rsidR="00120D9D" w:rsidRDefault="00120D9D" w:rsidP="00120D9D">
                            <w:pPr>
                              <w:jc w:val="center"/>
                              <w:rPr>
                                <w:b/>
                                <w:bCs/>
                                <w:color w:val="000000" w:themeColor="text1"/>
                                <w:sz w:val="40"/>
                                <w:szCs w:val="48"/>
                              </w:rPr>
                            </w:pPr>
                          </w:p>
                          <w:p w14:paraId="312AA323" w14:textId="77777777" w:rsidR="00120D9D" w:rsidRDefault="00120D9D" w:rsidP="00120D9D">
                            <w:pPr>
                              <w:jc w:val="center"/>
                              <w:rPr>
                                <w:b/>
                                <w:bCs/>
                                <w:color w:val="000000" w:themeColor="text1"/>
                                <w:sz w:val="40"/>
                                <w:szCs w:val="48"/>
                              </w:rPr>
                            </w:pPr>
                          </w:p>
                          <w:p w14:paraId="51E4EE75" w14:textId="77777777" w:rsidR="00120D9D" w:rsidRDefault="00120D9D" w:rsidP="00120D9D">
                            <w:pPr>
                              <w:jc w:val="center"/>
                              <w:rPr>
                                <w:b/>
                                <w:bCs/>
                                <w:color w:val="000000" w:themeColor="text1"/>
                                <w:sz w:val="40"/>
                                <w:szCs w:val="48"/>
                              </w:rPr>
                            </w:pPr>
                          </w:p>
                          <w:p w14:paraId="591365ED" w14:textId="77777777" w:rsidR="00120D9D" w:rsidRDefault="00120D9D" w:rsidP="00120D9D">
                            <w:pPr>
                              <w:jc w:val="center"/>
                              <w:rPr>
                                <w:b/>
                                <w:bCs/>
                                <w:color w:val="000000" w:themeColor="text1"/>
                                <w:sz w:val="40"/>
                                <w:szCs w:val="48"/>
                              </w:rPr>
                            </w:pPr>
                          </w:p>
                          <w:p w14:paraId="4778720E" w14:textId="77777777" w:rsidR="00120D9D" w:rsidRDefault="00120D9D" w:rsidP="00120D9D">
                            <w:pPr>
                              <w:jc w:val="center"/>
                              <w:rPr>
                                <w:b/>
                                <w:bCs/>
                                <w:color w:val="000000" w:themeColor="text1"/>
                                <w:sz w:val="40"/>
                                <w:szCs w:val="48"/>
                              </w:rPr>
                            </w:pPr>
                          </w:p>
                          <w:p w14:paraId="414E0A5D" w14:textId="77777777" w:rsidR="00120D9D" w:rsidRDefault="00120D9D" w:rsidP="00120D9D">
                            <w:pPr>
                              <w:jc w:val="center"/>
                              <w:rPr>
                                <w:b/>
                                <w:bCs/>
                                <w:color w:val="000000" w:themeColor="text1"/>
                                <w:sz w:val="40"/>
                                <w:szCs w:val="48"/>
                              </w:rPr>
                            </w:pPr>
                          </w:p>
                          <w:p w14:paraId="44C2C8CD" w14:textId="77777777" w:rsidR="00120D9D" w:rsidRDefault="00120D9D" w:rsidP="00120D9D">
                            <w:pPr>
                              <w:jc w:val="center"/>
                              <w:rPr>
                                <w:b/>
                                <w:bCs/>
                                <w:color w:val="000000" w:themeColor="text1"/>
                                <w:sz w:val="40"/>
                                <w:szCs w:val="48"/>
                              </w:rPr>
                            </w:pPr>
                          </w:p>
                          <w:p w14:paraId="73ABA6AE" w14:textId="77777777" w:rsidR="00120D9D" w:rsidRDefault="00120D9D" w:rsidP="00120D9D">
                            <w:pPr>
                              <w:jc w:val="center"/>
                              <w:rPr>
                                <w:b/>
                                <w:bCs/>
                                <w:color w:val="000000" w:themeColor="text1"/>
                                <w:sz w:val="40"/>
                                <w:szCs w:val="48"/>
                              </w:rPr>
                            </w:pPr>
                          </w:p>
                          <w:p w14:paraId="2A0C75E9" w14:textId="77777777" w:rsidR="00120D9D" w:rsidRDefault="00120D9D" w:rsidP="00120D9D">
                            <w:pPr>
                              <w:jc w:val="center"/>
                              <w:rPr>
                                <w:b/>
                                <w:bCs/>
                                <w:color w:val="000000" w:themeColor="text1"/>
                                <w:sz w:val="40"/>
                                <w:szCs w:val="48"/>
                              </w:rPr>
                            </w:pPr>
                          </w:p>
                          <w:p w14:paraId="13F11544" w14:textId="77777777" w:rsidR="00120D9D" w:rsidRDefault="00120D9D" w:rsidP="00120D9D">
                            <w:pPr>
                              <w:jc w:val="center"/>
                              <w:rPr>
                                <w:b/>
                                <w:bCs/>
                                <w:color w:val="000000" w:themeColor="text1"/>
                                <w:sz w:val="40"/>
                                <w:szCs w:val="48"/>
                              </w:rPr>
                            </w:pPr>
                          </w:p>
                          <w:p w14:paraId="27B96AE0" w14:textId="77777777" w:rsidR="00120D9D" w:rsidRDefault="00120D9D" w:rsidP="00120D9D">
                            <w:pPr>
                              <w:jc w:val="center"/>
                              <w:rPr>
                                <w:b/>
                                <w:bCs/>
                                <w:color w:val="000000" w:themeColor="text1"/>
                                <w:sz w:val="40"/>
                                <w:szCs w:val="48"/>
                              </w:rPr>
                            </w:pPr>
                          </w:p>
                          <w:p w14:paraId="08065007" w14:textId="77777777" w:rsidR="00120D9D" w:rsidRDefault="00120D9D" w:rsidP="00120D9D">
                            <w:pPr>
                              <w:jc w:val="center"/>
                              <w:rPr>
                                <w:b/>
                                <w:bCs/>
                                <w:color w:val="000000" w:themeColor="text1"/>
                                <w:sz w:val="40"/>
                                <w:szCs w:val="48"/>
                              </w:rPr>
                            </w:pPr>
                          </w:p>
                          <w:p w14:paraId="2034FA1E" w14:textId="77777777" w:rsidR="00120D9D" w:rsidRDefault="00120D9D" w:rsidP="00120D9D">
                            <w:pPr>
                              <w:jc w:val="center"/>
                              <w:rPr>
                                <w:b/>
                                <w:bCs/>
                                <w:color w:val="000000" w:themeColor="text1"/>
                                <w:sz w:val="40"/>
                                <w:szCs w:val="48"/>
                              </w:rPr>
                            </w:pPr>
                          </w:p>
                          <w:p w14:paraId="6EECEF20" w14:textId="77777777" w:rsidR="00120D9D" w:rsidRDefault="00120D9D" w:rsidP="00120D9D">
                            <w:pPr>
                              <w:jc w:val="center"/>
                              <w:rPr>
                                <w:b/>
                                <w:bCs/>
                                <w:color w:val="000000" w:themeColor="text1"/>
                                <w:sz w:val="40"/>
                                <w:szCs w:val="48"/>
                              </w:rPr>
                            </w:pPr>
                          </w:p>
                          <w:p w14:paraId="662F6B94" w14:textId="77777777" w:rsidR="00120D9D" w:rsidRDefault="00120D9D" w:rsidP="00120D9D">
                            <w:pPr>
                              <w:jc w:val="center"/>
                              <w:rPr>
                                <w:b/>
                                <w:bCs/>
                                <w:color w:val="000000" w:themeColor="text1"/>
                                <w:sz w:val="40"/>
                                <w:szCs w:val="48"/>
                              </w:rPr>
                            </w:pPr>
                          </w:p>
                          <w:p w14:paraId="3C74F63B" w14:textId="77777777" w:rsidR="00120D9D" w:rsidRDefault="00120D9D" w:rsidP="00120D9D">
                            <w:pPr>
                              <w:jc w:val="center"/>
                              <w:rPr>
                                <w:b/>
                                <w:bCs/>
                                <w:color w:val="000000" w:themeColor="text1"/>
                                <w:sz w:val="40"/>
                                <w:szCs w:val="48"/>
                              </w:rPr>
                            </w:pPr>
                          </w:p>
                          <w:p w14:paraId="04F6EA83" w14:textId="77777777" w:rsidR="00120D9D" w:rsidRDefault="00120D9D" w:rsidP="00120D9D">
                            <w:pPr>
                              <w:jc w:val="center"/>
                              <w:rPr>
                                <w:b/>
                                <w:bCs/>
                                <w:color w:val="000000" w:themeColor="text1"/>
                                <w:sz w:val="40"/>
                                <w:szCs w:val="48"/>
                              </w:rPr>
                            </w:pPr>
                          </w:p>
                          <w:p w14:paraId="08E3BAA9" w14:textId="77777777" w:rsidR="00120D9D" w:rsidRDefault="00120D9D" w:rsidP="00120D9D">
                            <w:pPr>
                              <w:jc w:val="center"/>
                              <w:rPr>
                                <w:b/>
                                <w:bCs/>
                                <w:color w:val="000000" w:themeColor="text1"/>
                                <w:sz w:val="40"/>
                                <w:szCs w:val="48"/>
                              </w:rPr>
                            </w:pPr>
                          </w:p>
                          <w:p w14:paraId="00D5D419" w14:textId="77777777" w:rsidR="00120D9D" w:rsidRDefault="00120D9D" w:rsidP="00120D9D">
                            <w:pPr>
                              <w:jc w:val="center"/>
                              <w:rPr>
                                <w:b/>
                                <w:bCs/>
                                <w:color w:val="000000" w:themeColor="text1"/>
                                <w:sz w:val="40"/>
                                <w:szCs w:val="48"/>
                              </w:rPr>
                            </w:pPr>
                          </w:p>
                          <w:p w14:paraId="11F6630F" w14:textId="77777777" w:rsidR="00120D9D" w:rsidRDefault="00120D9D" w:rsidP="00120D9D">
                            <w:pPr>
                              <w:jc w:val="center"/>
                              <w:rPr>
                                <w:b/>
                                <w:bCs/>
                                <w:color w:val="000000" w:themeColor="text1"/>
                                <w:sz w:val="40"/>
                                <w:szCs w:val="48"/>
                              </w:rPr>
                            </w:pPr>
                          </w:p>
                          <w:p w14:paraId="04EE5808" w14:textId="77777777" w:rsidR="00120D9D" w:rsidRDefault="00120D9D" w:rsidP="00120D9D">
                            <w:pPr>
                              <w:jc w:val="center"/>
                              <w:rPr>
                                <w:b/>
                                <w:bCs/>
                                <w:color w:val="000000" w:themeColor="text1"/>
                                <w:sz w:val="40"/>
                                <w:szCs w:val="48"/>
                              </w:rPr>
                            </w:pPr>
                          </w:p>
                          <w:p w14:paraId="7A85D871" w14:textId="77777777" w:rsidR="00120D9D" w:rsidRDefault="00120D9D" w:rsidP="00120D9D">
                            <w:pPr>
                              <w:jc w:val="center"/>
                              <w:rPr>
                                <w:b/>
                                <w:bCs/>
                                <w:color w:val="000000" w:themeColor="text1"/>
                                <w:sz w:val="40"/>
                                <w:szCs w:val="48"/>
                              </w:rPr>
                            </w:pPr>
                          </w:p>
                          <w:p w14:paraId="123B5793" w14:textId="77777777" w:rsidR="00120D9D" w:rsidRDefault="00120D9D" w:rsidP="00120D9D">
                            <w:pPr>
                              <w:jc w:val="center"/>
                              <w:rPr>
                                <w:b/>
                                <w:bCs/>
                                <w:color w:val="000000" w:themeColor="text1"/>
                                <w:sz w:val="40"/>
                                <w:szCs w:val="48"/>
                              </w:rPr>
                            </w:pPr>
                          </w:p>
                          <w:p w14:paraId="25B37C00" w14:textId="77777777" w:rsidR="00120D9D" w:rsidRDefault="00120D9D" w:rsidP="00120D9D">
                            <w:pPr>
                              <w:jc w:val="center"/>
                              <w:rPr>
                                <w:b/>
                                <w:bCs/>
                                <w:color w:val="000000" w:themeColor="text1"/>
                                <w:sz w:val="40"/>
                                <w:szCs w:val="48"/>
                              </w:rPr>
                            </w:pPr>
                          </w:p>
                          <w:p w14:paraId="7536156A" w14:textId="77777777" w:rsidR="00120D9D" w:rsidRDefault="00120D9D" w:rsidP="00120D9D">
                            <w:pPr>
                              <w:jc w:val="center"/>
                              <w:rPr>
                                <w:b/>
                                <w:bCs/>
                                <w:color w:val="000000" w:themeColor="text1"/>
                                <w:sz w:val="40"/>
                                <w:szCs w:val="48"/>
                              </w:rPr>
                            </w:pPr>
                          </w:p>
                          <w:p w14:paraId="5ED6271A" w14:textId="77777777" w:rsidR="00120D9D" w:rsidRDefault="00120D9D" w:rsidP="00120D9D">
                            <w:pPr>
                              <w:jc w:val="center"/>
                              <w:rPr>
                                <w:b/>
                                <w:bCs/>
                                <w:color w:val="000000" w:themeColor="text1"/>
                                <w:sz w:val="40"/>
                                <w:szCs w:val="48"/>
                              </w:rPr>
                            </w:pPr>
                          </w:p>
                          <w:p w14:paraId="1694CDA0" w14:textId="36E08835" w:rsidR="00120D9D" w:rsidRPr="00120D9D" w:rsidRDefault="00120D9D" w:rsidP="00120D9D">
                            <w:pPr>
                              <w:jc w:val="center"/>
                              <w:rPr>
                                <w:b/>
                                <w:bCs/>
                                <w:color w:val="000000" w:themeColor="text1"/>
                                <w:sz w:val="40"/>
                                <w:szCs w:val="48"/>
                              </w:rPr>
                            </w:pPr>
                            <w:r w:rsidRPr="00120D9D">
                              <w:rPr>
                                <w:b/>
                                <w:bCs/>
                                <w:color w:val="000000" w:themeColor="text1"/>
                                <w:sz w:val="40"/>
                                <w:szCs w:val="48"/>
                              </w:rPr>
                              <w:t>#LitterFree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216A" id="Rectangle 2" o:spid="_x0000_s1028" alt="&quot;&quot;" style="position:absolute;margin-left:542.05pt;margin-top:-75.8pt;width:593.25pt;height:849.75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" fillcolor="#00a6bf" strokecolor="#1f4d78 [1604]" strokeweight="1pt">
                <v:textbox>
                  <w:txbxContent>
                    <w:p w14:paraId="2B62B014" w14:textId="77777777" w:rsidR="00120D9D" w:rsidRDefault="00120D9D" w:rsidP="00120D9D">
                      <w:pPr>
                        <w:jc w:val="center"/>
                        <w:rPr>
                          <w:b/>
                          <w:bCs/>
                          <w:color w:val="000000" w:themeColor="text1"/>
                          <w:sz w:val="40"/>
                          <w:szCs w:val="48"/>
                        </w:rPr>
                      </w:pPr>
                    </w:p>
                    <w:p w14:paraId="05AE8B68" w14:textId="77777777" w:rsidR="00120D9D" w:rsidRDefault="00120D9D" w:rsidP="00120D9D">
                      <w:pPr>
                        <w:jc w:val="center"/>
                        <w:rPr>
                          <w:b/>
                          <w:bCs/>
                          <w:color w:val="000000" w:themeColor="text1"/>
                          <w:sz w:val="40"/>
                          <w:szCs w:val="48"/>
                        </w:rPr>
                      </w:pPr>
                    </w:p>
                    <w:p w14:paraId="312AA323" w14:textId="77777777" w:rsidR="00120D9D" w:rsidRDefault="00120D9D" w:rsidP="00120D9D">
                      <w:pPr>
                        <w:jc w:val="center"/>
                        <w:rPr>
                          <w:b/>
                          <w:bCs/>
                          <w:color w:val="000000" w:themeColor="text1"/>
                          <w:sz w:val="40"/>
                          <w:szCs w:val="48"/>
                        </w:rPr>
                      </w:pPr>
                    </w:p>
                    <w:p w14:paraId="51E4EE75" w14:textId="77777777" w:rsidR="00120D9D" w:rsidRDefault="00120D9D" w:rsidP="00120D9D">
                      <w:pPr>
                        <w:jc w:val="center"/>
                        <w:rPr>
                          <w:b/>
                          <w:bCs/>
                          <w:color w:val="000000" w:themeColor="text1"/>
                          <w:sz w:val="40"/>
                          <w:szCs w:val="48"/>
                        </w:rPr>
                      </w:pPr>
                    </w:p>
                    <w:p w14:paraId="591365ED" w14:textId="77777777" w:rsidR="00120D9D" w:rsidRDefault="00120D9D" w:rsidP="00120D9D">
                      <w:pPr>
                        <w:jc w:val="center"/>
                        <w:rPr>
                          <w:b/>
                          <w:bCs/>
                          <w:color w:val="000000" w:themeColor="text1"/>
                          <w:sz w:val="40"/>
                          <w:szCs w:val="48"/>
                        </w:rPr>
                      </w:pPr>
                    </w:p>
                    <w:p w14:paraId="4778720E" w14:textId="77777777" w:rsidR="00120D9D" w:rsidRDefault="00120D9D" w:rsidP="00120D9D">
                      <w:pPr>
                        <w:jc w:val="center"/>
                        <w:rPr>
                          <w:b/>
                          <w:bCs/>
                          <w:color w:val="000000" w:themeColor="text1"/>
                          <w:sz w:val="40"/>
                          <w:szCs w:val="48"/>
                        </w:rPr>
                      </w:pPr>
                    </w:p>
                    <w:p w14:paraId="414E0A5D" w14:textId="77777777" w:rsidR="00120D9D" w:rsidRDefault="00120D9D" w:rsidP="00120D9D">
                      <w:pPr>
                        <w:jc w:val="center"/>
                        <w:rPr>
                          <w:b/>
                          <w:bCs/>
                          <w:color w:val="000000" w:themeColor="text1"/>
                          <w:sz w:val="40"/>
                          <w:szCs w:val="48"/>
                        </w:rPr>
                      </w:pPr>
                    </w:p>
                    <w:p w14:paraId="44C2C8CD" w14:textId="77777777" w:rsidR="00120D9D" w:rsidRDefault="00120D9D" w:rsidP="00120D9D">
                      <w:pPr>
                        <w:jc w:val="center"/>
                        <w:rPr>
                          <w:b/>
                          <w:bCs/>
                          <w:color w:val="000000" w:themeColor="text1"/>
                          <w:sz w:val="40"/>
                          <w:szCs w:val="48"/>
                        </w:rPr>
                      </w:pPr>
                    </w:p>
                    <w:p w14:paraId="73ABA6AE" w14:textId="77777777" w:rsidR="00120D9D" w:rsidRDefault="00120D9D" w:rsidP="00120D9D">
                      <w:pPr>
                        <w:jc w:val="center"/>
                        <w:rPr>
                          <w:b/>
                          <w:bCs/>
                          <w:color w:val="000000" w:themeColor="text1"/>
                          <w:sz w:val="40"/>
                          <w:szCs w:val="48"/>
                        </w:rPr>
                      </w:pPr>
                    </w:p>
                    <w:p w14:paraId="2A0C75E9" w14:textId="77777777" w:rsidR="00120D9D" w:rsidRDefault="00120D9D" w:rsidP="00120D9D">
                      <w:pPr>
                        <w:jc w:val="center"/>
                        <w:rPr>
                          <w:b/>
                          <w:bCs/>
                          <w:color w:val="000000" w:themeColor="text1"/>
                          <w:sz w:val="40"/>
                          <w:szCs w:val="48"/>
                        </w:rPr>
                      </w:pPr>
                    </w:p>
                    <w:p w14:paraId="13F11544" w14:textId="77777777" w:rsidR="00120D9D" w:rsidRDefault="00120D9D" w:rsidP="00120D9D">
                      <w:pPr>
                        <w:jc w:val="center"/>
                        <w:rPr>
                          <w:b/>
                          <w:bCs/>
                          <w:color w:val="000000" w:themeColor="text1"/>
                          <w:sz w:val="40"/>
                          <w:szCs w:val="48"/>
                        </w:rPr>
                      </w:pPr>
                    </w:p>
                    <w:p w14:paraId="27B96AE0" w14:textId="77777777" w:rsidR="00120D9D" w:rsidRDefault="00120D9D" w:rsidP="00120D9D">
                      <w:pPr>
                        <w:jc w:val="center"/>
                        <w:rPr>
                          <w:b/>
                          <w:bCs/>
                          <w:color w:val="000000" w:themeColor="text1"/>
                          <w:sz w:val="40"/>
                          <w:szCs w:val="48"/>
                        </w:rPr>
                      </w:pPr>
                    </w:p>
                    <w:p w14:paraId="08065007" w14:textId="77777777" w:rsidR="00120D9D" w:rsidRDefault="00120D9D" w:rsidP="00120D9D">
                      <w:pPr>
                        <w:jc w:val="center"/>
                        <w:rPr>
                          <w:b/>
                          <w:bCs/>
                          <w:color w:val="000000" w:themeColor="text1"/>
                          <w:sz w:val="40"/>
                          <w:szCs w:val="48"/>
                        </w:rPr>
                      </w:pPr>
                    </w:p>
                    <w:p w14:paraId="2034FA1E" w14:textId="77777777" w:rsidR="00120D9D" w:rsidRDefault="00120D9D" w:rsidP="00120D9D">
                      <w:pPr>
                        <w:jc w:val="center"/>
                        <w:rPr>
                          <w:b/>
                          <w:bCs/>
                          <w:color w:val="000000" w:themeColor="text1"/>
                          <w:sz w:val="40"/>
                          <w:szCs w:val="48"/>
                        </w:rPr>
                      </w:pPr>
                    </w:p>
                    <w:p w14:paraId="6EECEF20" w14:textId="77777777" w:rsidR="00120D9D" w:rsidRDefault="00120D9D" w:rsidP="00120D9D">
                      <w:pPr>
                        <w:jc w:val="center"/>
                        <w:rPr>
                          <w:b/>
                          <w:bCs/>
                          <w:color w:val="000000" w:themeColor="text1"/>
                          <w:sz w:val="40"/>
                          <w:szCs w:val="48"/>
                        </w:rPr>
                      </w:pPr>
                    </w:p>
                    <w:p w14:paraId="662F6B94" w14:textId="77777777" w:rsidR="00120D9D" w:rsidRDefault="00120D9D" w:rsidP="00120D9D">
                      <w:pPr>
                        <w:jc w:val="center"/>
                        <w:rPr>
                          <w:b/>
                          <w:bCs/>
                          <w:color w:val="000000" w:themeColor="text1"/>
                          <w:sz w:val="40"/>
                          <w:szCs w:val="48"/>
                        </w:rPr>
                      </w:pPr>
                    </w:p>
                    <w:p w14:paraId="3C74F63B" w14:textId="77777777" w:rsidR="00120D9D" w:rsidRDefault="00120D9D" w:rsidP="00120D9D">
                      <w:pPr>
                        <w:jc w:val="center"/>
                        <w:rPr>
                          <w:b/>
                          <w:bCs/>
                          <w:color w:val="000000" w:themeColor="text1"/>
                          <w:sz w:val="40"/>
                          <w:szCs w:val="48"/>
                        </w:rPr>
                      </w:pPr>
                    </w:p>
                    <w:p w14:paraId="04F6EA83" w14:textId="77777777" w:rsidR="00120D9D" w:rsidRDefault="00120D9D" w:rsidP="00120D9D">
                      <w:pPr>
                        <w:jc w:val="center"/>
                        <w:rPr>
                          <w:b/>
                          <w:bCs/>
                          <w:color w:val="000000" w:themeColor="text1"/>
                          <w:sz w:val="40"/>
                          <w:szCs w:val="48"/>
                        </w:rPr>
                      </w:pPr>
                    </w:p>
                    <w:p w14:paraId="08E3BAA9" w14:textId="77777777" w:rsidR="00120D9D" w:rsidRDefault="00120D9D" w:rsidP="00120D9D">
                      <w:pPr>
                        <w:jc w:val="center"/>
                        <w:rPr>
                          <w:b/>
                          <w:bCs/>
                          <w:color w:val="000000" w:themeColor="text1"/>
                          <w:sz w:val="40"/>
                          <w:szCs w:val="48"/>
                        </w:rPr>
                      </w:pPr>
                    </w:p>
                    <w:p w14:paraId="00D5D419" w14:textId="77777777" w:rsidR="00120D9D" w:rsidRDefault="00120D9D" w:rsidP="00120D9D">
                      <w:pPr>
                        <w:jc w:val="center"/>
                        <w:rPr>
                          <w:b/>
                          <w:bCs/>
                          <w:color w:val="000000" w:themeColor="text1"/>
                          <w:sz w:val="40"/>
                          <w:szCs w:val="48"/>
                        </w:rPr>
                      </w:pPr>
                    </w:p>
                    <w:p w14:paraId="11F6630F" w14:textId="77777777" w:rsidR="00120D9D" w:rsidRDefault="00120D9D" w:rsidP="00120D9D">
                      <w:pPr>
                        <w:jc w:val="center"/>
                        <w:rPr>
                          <w:b/>
                          <w:bCs/>
                          <w:color w:val="000000" w:themeColor="text1"/>
                          <w:sz w:val="40"/>
                          <w:szCs w:val="48"/>
                        </w:rPr>
                      </w:pPr>
                    </w:p>
                    <w:p w14:paraId="04EE5808" w14:textId="77777777" w:rsidR="00120D9D" w:rsidRDefault="00120D9D" w:rsidP="00120D9D">
                      <w:pPr>
                        <w:jc w:val="center"/>
                        <w:rPr>
                          <w:b/>
                          <w:bCs/>
                          <w:color w:val="000000" w:themeColor="text1"/>
                          <w:sz w:val="40"/>
                          <w:szCs w:val="48"/>
                        </w:rPr>
                      </w:pPr>
                    </w:p>
                    <w:p w14:paraId="7A85D871" w14:textId="77777777" w:rsidR="00120D9D" w:rsidRDefault="00120D9D" w:rsidP="00120D9D">
                      <w:pPr>
                        <w:jc w:val="center"/>
                        <w:rPr>
                          <w:b/>
                          <w:bCs/>
                          <w:color w:val="000000" w:themeColor="text1"/>
                          <w:sz w:val="40"/>
                          <w:szCs w:val="48"/>
                        </w:rPr>
                      </w:pPr>
                    </w:p>
                    <w:p w14:paraId="123B5793" w14:textId="77777777" w:rsidR="00120D9D" w:rsidRDefault="00120D9D" w:rsidP="00120D9D">
                      <w:pPr>
                        <w:jc w:val="center"/>
                        <w:rPr>
                          <w:b/>
                          <w:bCs/>
                          <w:color w:val="000000" w:themeColor="text1"/>
                          <w:sz w:val="40"/>
                          <w:szCs w:val="48"/>
                        </w:rPr>
                      </w:pPr>
                    </w:p>
                    <w:p w14:paraId="25B37C00" w14:textId="77777777" w:rsidR="00120D9D" w:rsidRDefault="00120D9D" w:rsidP="00120D9D">
                      <w:pPr>
                        <w:jc w:val="center"/>
                        <w:rPr>
                          <w:b/>
                          <w:bCs/>
                          <w:color w:val="000000" w:themeColor="text1"/>
                          <w:sz w:val="40"/>
                          <w:szCs w:val="48"/>
                        </w:rPr>
                      </w:pPr>
                    </w:p>
                    <w:p w14:paraId="7536156A" w14:textId="77777777" w:rsidR="00120D9D" w:rsidRDefault="00120D9D" w:rsidP="00120D9D">
                      <w:pPr>
                        <w:jc w:val="center"/>
                        <w:rPr>
                          <w:b/>
                          <w:bCs/>
                          <w:color w:val="000000" w:themeColor="text1"/>
                          <w:sz w:val="40"/>
                          <w:szCs w:val="48"/>
                        </w:rPr>
                      </w:pPr>
                    </w:p>
                    <w:p w14:paraId="5ED6271A" w14:textId="77777777" w:rsidR="00120D9D" w:rsidRDefault="00120D9D" w:rsidP="00120D9D">
                      <w:pPr>
                        <w:jc w:val="center"/>
                        <w:rPr>
                          <w:b/>
                          <w:bCs/>
                          <w:color w:val="000000" w:themeColor="text1"/>
                          <w:sz w:val="40"/>
                          <w:szCs w:val="48"/>
                        </w:rPr>
                      </w:pPr>
                    </w:p>
                    <w:p w14:paraId="1694CDA0" w14:textId="36E08835" w:rsidR="00120D9D" w:rsidRPr="00120D9D" w:rsidRDefault="00120D9D" w:rsidP="00120D9D">
                      <w:pPr>
                        <w:jc w:val="center"/>
                        <w:rPr>
                          <w:b/>
                          <w:bCs/>
                          <w:color w:val="000000" w:themeColor="text1"/>
                          <w:sz w:val="40"/>
                          <w:szCs w:val="48"/>
                        </w:rPr>
                      </w:pPr>
                      <w:r w:rsidRPr="00120D9D">
                        <w:rPr>
                          <w:b/>
                          <w:bCs/>
                          <w:color w:val="000000" w:themeColor="text1"/>
                          <w:sz w:val="40"/>
                          <w:szCs w:val="48"/>
                        </w:rPr>
                        <w:t>#LitterFree</w:t>
                      </w:r>
                    </w:p>
                  </w:txbxContent>
                </v:textbox>
                <w10:wrap anchorx="page"/>
              </v:rect>
            </w:pict>
          </mc:Fallback>
        </mc:AlternateContent>
      </w:r>
      <w:r w:rsidR="00F35C81">
        <w:rPr>
          <w:rFonts w:cs="Arial"/>
          <w:b/>
          <w:noProof/>
          <w:szCs w:val="20"/>
          <w:highlight w:val="lightGray"/>
          <w:lang w:eastAsia="en-GB"/>
        </w:rPr>
        <w:drawing>
          <wp:anchor distT="0" distB="0" distL="114300" distR="114300" simplePos="0" relativeHeight="251678720" behindDoc="0" locked="0" layoutInCell="1" allowOverlap="1" wp14:anchorId="37B043D2" wp14:editId="590F5286">
            <wp:simplePos x="0" y="0"/>
            <wp:positionH relativeFrom="margin">
              <wp:posOffset>2325282</wp:posOffset>
            </wp:positionH>
            <wp:positionV relativeFrom="paragraph">
              <wp:posOffset>6908800</wp:posOffset>
            </wp:positionV>
            <wp:extent cx="1198438" cy="1198438"/>
            <wp:effectExtent l="0" t="0" r="1905" b="190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8438" cy="1198438"/>
                    </a:xfrm>
                    <a:prstGeom prst="rect">
                      <a:avLst/>
                    </a:prstGeom>
                    <a:noFill/>
                    <a:ln>
                      <a:noFill/>
                    </a:ln>
                  </pic:spPr>
                </pic:pic>
              </a:graphicData>
            </a:graphic>
            <wp14:sizeRelH relativeFrom="page">
              <wp14:pctWidth>0</wp14:pctWidth>
            </wp14:sizeRelH>
            <wp14:sizeRelV relativeFrom="page">
              <wp14:pctHeight>0</wp14:pctHeight>
            </wp14:sizeRelV>
          </wp:anchor>
        </w:drawing>
      </w:r>
      <w:r w:rsidR="004C5731">
        <w:rPr>
          <w:rFonts w:cs="Arial"/>
          <w:b/>
          <w:szCs w:val="20"/>
          <w:lang w:eastAsia="en-GB"/>
        </w:rPr>
        <w:t>Zero Waste Scotland logo</w:t>
      </w:r>
    </w:p>
    <w:sectPr w:rsidR="004D06F6" w:rsidRPr="00A0219D" w:rsidSect="0089062B">
      <w:head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2EF7" w14:textId="77777777" w:rsidR="00B514D3" w:rsidRDefault="00B514D3" w:rsidP="00A33ACD">
      <w:r>
        <w:separator/>
      </w:r>
    </w:p>
  </w:endnote>
  <w:endnote w:type="continuationSeparator" w:id="0">
    <w:p w14:paraId="2E7103FC" w14:textId="77777777" w:rsidR="00B514D3" w:rsidRDefault="00B514D3" w:rsidP="00A3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3A7F" w14:textId="77777777" w:rsidR="00B514D3" w:rsidRDefault="00B514D3" w:rsidP="00A33ACD">
      <w:r>
        <w:separator/>
      </w:r>
    </w:p>
  </w:footnote>
  <w:footnote w:type="continuationSeparator" w:id="0">
    <w:p w14:paraId="63844D0D" w14:textId="77777777" w:rsidR="00B514D3" w:rsidRDefault="00B514D3" w:rsidP="00A3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CB12" w14:textId="77777777" w:rsidR="00A33ACD" w:rsidRDefault="00A33ACD" w:rsidP="00A33ACD">
    <w:pPr>
      <w:pStyle w:val="Header"/>
      <w:jc w:val="right"/>
    </w:pPr>
    <w:r>
      <w:rPr>
        <w:noProof/>
        <w:color w:val="000000" w:themeColor="text1"/>
        <w:lang w:eastAsia="en-GB"/>
      </w:rPr>
      <mc:AlternateContent>
        <mc:Choice Requires="wps">
          <w:drawing>
            <wp:anchor distT="0" distB="0" distL="114300" distR="114300" simplePos="0" relativeHeight="251659264" behindDoc="0" locked="0" layoutInCell="1" allowOverlap="1" wp14:anchorId="7223CCCF" wp14:editId="39819DEE">
              <wp:simplePos x="0" y="0"/>
              <wp:positionH relativeFrom="column">
                <wp:posOffset>-28576</wp:posOffset>
              </wp:positionH>
              <wp:positionV relativeFrom="paragraph">
                <wp:posOffset>283845</wp:posOffset>
              </wp:positionV>
              <wp:extent cx="5762625" cy="0"/>
              <wp:effectExtent l="0" t="0" r="2857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rgbClr val="00A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82579"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5pt" to="45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" strokecolor="#00a6bf" strokeweight="1.5pt">
              <v:stroke joinstyle="miter"/>
            </v:line>
          </w:pict>
        </mc:Fallback>
      </mc:AlternateContent>
    </w:r>
    <w:r>
      <w:rPr>
        <w:rStyle w:val="stylingforcover2Char"/>
      </w:rPr>
      <w:t xml:space="preserve">Litter Prevention Action Plan </w:t>
    </w:r>
    <w:r w:rsidRPr="00385F89">
      <w:rPr>
        <w:rStyle w:val="stylingforcover2Char"/>
      </w:rPr>
      <w:t xml:space="preserve">| </w:t>
    </w:r>
    <w:r w:rsidRPr="00385F89">
      <w:rPr>
        <w:rStyle w:val="stylingforcover2Char"/>
      </w:rPr>
      <w:fldChar w:fldCharType="begin"/>
    </w:r>
    <w:r w:rsidRPr="00385F89">
      <w:rPr>
        <w:rStyle w:val="stylingforcover2Char"/>
      </w:rPr>
      <w:instrText xml:space="preserve"> PAGE   \* MERGEFORMAT </w:instrText>
    </w:r>
    <w:r w:rsidRPr="00385F89">
      <w:rPr>
        <w:rStyle w:val="stylingforcover2Char"/>
      </w:rPr>
      <w:fldChar w:fldCharType="separate"/>
    </w:r>
    <w:r w:rsidR="0044101B">
      <w:rPr>
        <w:rStyle w:val="stylingforcover2Char"/>
        <w:noProof/>
      </w:rPr>
      <w:t>4</w:t>
    </w:r>
    <w:r w:rsidRPr="00385F89">
      <w:rPr>
        <w:rStyle w:val="stylingforcover2Cha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75EB"/>
    <w:multiLevelType w:val="multilevel"/>
    <w:tmpl w:val="E40402E4"/>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65D14837"/>
    <w:multiLevelType w:val="hybridMultilevel"/>
    <w:tmpl w:val="62C8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759D7"/>
    <w:multiLevelType w:val="hybridMultilevel"/>
    <w:tmpl w:val="9486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CD"/>
    <w:rsid w:val="000831D4"/>
    <w:rsid w:val="000C1022"/>
    <w:rsid w:val="00120D9D"/>
    <w:rsid w:val="0025115C"/>
    <w:rsid w:val="002A606D"/>
    <w:rsid w:val="002B0819"/>
    <w:rsid w:val="003B1594"/>
    <w:rsid w:val="003C7172"/>
    <w:rsid w:val="0044101B"/>
    <w:rsid w:val="004C5731"/>
    <w:rsid w:val="004D06F6"/>
    <w:rsid w:val="0052760E"/>
    <w:rsid w:val="00557C4A"/>
    <w:rsid w:val="00577B8E"/>
    <w:rsid w:val="00593369"/>
    <w:rsid w:val="005E3F66"/>
    <w:rsid w:val="0063149B"/>
    <w:rsid w:val="006970E6"/>
    <w:rsid w:val="006D05A7"/>
    <w:rsid w:val="006F61E2"/>
    <w:rsid w:val="007B4C77"/>
    <w:rsid w:val="0082441F"/>
    <w:rsid w:val="00865D3A"/>
    <w:rsid w:val="0089062B"/>
    <w:rsid w:val="0092079B"/>
    <w:rsid w:val="00930A09"/>
    <w:rsid w:val="009519BE"/>
    <w:rsid w:val="00A0219D"/>
    <w:rsid w:val="00A33ACD"/>
    <w:rsid w:val="00A72561"/>
    <w:rsid w:val="00AA6D56"/>
    <w:rsid w:val="00AB2FB8"/>
    <w:rsid w:val="00AC39F5"/>
    <w:rsid w:val="00AD17B0"/>
    <w:rsid w:val="00B30989"/>
    <w:rsid w:val="00B514D3"/>
    <w:rsid w:val="00B54FFF"/>
    <w:rsid w:val="00B55274"/>
    <w:rsid w:val="00C8299B"/>
    <w:rsid w:val="00CB443E"/>
    <w:rsid w:val="00CF4BF4"/>
    <w:rsid w:val="00D343B6"/>
    <w:rsid w:val="00D3548E"/>
    <w:rsid w:val="00E039F9"/>
    <w:rsid w:val="00ED31FE"/>
    <w:rsid w:val="00EE61F0"/>
    <w:rsid w:val="00F35C81"/>
    <w:rsid w:val="00F41A81"/>
    <w:rsid w:val="00F51B93"/>
    <w:rsid w:val="00F650F8"/>
    <w:rsid w:val="00F6682D"/>
    <w:rsid w:val="00FA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0F226"/>
  <w15:chartTrackingRefBased/>
  <w15:docId w15:val="{8F748F14-4726-46CF-947C-A8EAFA50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CD"/>
    <w:pPr>
      <w:spacing w:after="0" w:line="240" w:lineRule="auto"/>
    </w:pPr>
    <w:rPr>
      <w:rFonts w:ascii="Arial" w:eastAsia="Times New Roman" w:hAnsi="Arial" w:cs="Times New Roman"/>
      <w:sz w:val="20"/>
      <w:szCs w:val="24"/>
    </w:rPr>
  </w:style>
  <w:style w:type="paragraph" w:styleId="Heading1">
    <w:name w:val="heading 1"/>
    <w:aliases w:val="MOVE-it 1,1,Level 1 Heading,Section Heading,h1,Outline1,Headerm,Main Section,RR level 1,Propo,Schedule,5.0,Heading 1 - Main Heading of Document,Heading 11,Hoofdstuk,(Section),Επικεφαλίδα 1 ΌΧΙ,F3 Heading 1 - Section,Numbered - 1,Section"/>
    <w:basedOn w:val="Normal"/>
    <w:next w:val="Normal"/>
    <w:link w:val="Heading1Char"/>
    <w:uiPriority w:val="1"/>
    <w:qFormat/>
    <w:rsid w:val="00A33ACD"/>
    <w:pPr>
      <w:keepNext/>
      <w:numPr>
        <w:numId w:val="1"/>
      </w:numPr>
      <w:outlineLvl w:val="0"/>
    </w:pPr>
    <w:rPr>
      <w:rFonts w:cs="Arial"/>
      <w:bCs/>
      <w:color w:val="006BB7"/>
      <w:sz w:val="40"/>
      <w:szCs w:val="32"/>
    </w:rPr>
  </w:style>
  <w:style w:type="paragraph" w:styleId="Heading2">
    <w:name w:val="heading 2"/>
    <w:aliases w:val="Heading 21,Heading 2 - Main Heading within Document,Major,Outline2,2/1,Paragraaf,cv titles,(SubSection),H2,F4 Heading 2 - SubSection,(Main Heading),ASection,h2,h2 main heading,2m,h 2,Main Heading,Main Headi,Oscar Faber 2"/>
    <w:basedOn w:val="Normal"/>
    <w:next w:val="Normal"/>
    <w:link w:val="Heading2Char"/>
    <w:uiPriority w:val="1"/>
    <w:qFormat/>
    <w:rsid w:val="00A33ACD"/>
    <w:pPr>
      <w:keepNext/>
      <w:numPr>
        <w:ilvl w:val="1"/>
        <w:numId w:val="1"/>
      </w:numPr>
      <w:outlineLvl w:val="1"/>
    </w:pPr>
    <w:rPr>
      <w:rFonts w:cs="Arial"/>
      <w:bCs/>
      <w:iCs/>
      <w:color w:val="006BB7"/>
      <w:sz w:val="32"/>
      <w:szCs w:val="28"/>
    </w:rPr>
  </w:style>
  <w:style w:type="paragraph" w:styleId="Heading3">
    <w:name w:val="heading 3"/>
    <w:aliases w:val="Section SubHeading,Heading 3 Char1,Heading 3 Char Char,Heading 3 Char1 Char Char,Heading 3 Char Char Char Char,Section SubHeading Char Char Char Char,L3 Char Char Char Char,Heading 3 Char Char1,Minor,Subparagraaf,Outline3"/>
    <w:basedOn w:val="Normal"/>
    <w:next w:val="Normal"/>
    <w:link w:val="Heading3Char"/>
    <w:uiPriority w:val="1"/>
    <w:qFormat/>
    <w:rsid w:val="00A33ACD"/>
    <w:pPr>
      <w:keepNext/>
      <w:numPr>
        <w:ilvl w:val="2"/>
        <w:numId w:val="1"/>
      </w:numPr>
      <w:spacing w:before="120"/>
      <w:outlineLvl w:val="2"/>
    </w:pPr>
    <w:rPr>
      <w:rFonts w:cs="Arial"/>
      <w:bCs/>
      <w:color w:val="006BB7"/>
      <w:sz w:val="24"/>
      <w:szCs w:val="26"/>
    </w:rPr>
  </w:style>
  <w:style w:type="paragraph" w:styleId="Heading4">
    <w:name w:val="heading 4"/>
    <w:basedOn w:val="Normal"/>
    <w:next w:val="Normal"/>
    <w:link w:val="Heading4Char"/>
    <w:uiPriority w:val="1"/>
    <w:qFormat/>
    <w:rsid w:val="00A33ACD"/>
    <w:pPr>
      <w:keepNext/>
      <w:numPr>
        <w:ilvl w:val="3"/>
        <w:numId w:val="1"/>
      </w:numPr>
      <w:spacing w:before="120"/>
      <w:outlineLvl w:val="3"/>
    </w:pPr>
    <w:rPr>
      <w:bCs/>
      <w:color w:val="006BB7"/>
      <w:szCs w:val="28"/>
    </w:rPr>
  </w:style>
  <w:style w:type="paragraph" w:styleId="Heading5">
    <w:name w:val="heading 5"/>
    <w:basedOn w:val="Normal"/>
    <w:next w:val="Normal"/>
    <w:link w:val="Heading5Char"/>
    <w:unhideWhenUsed/>
    <w:qFormat/>
    <w:rsid w:val="00A33ACD"/>
    <w:pPr>
      <w:numPr>
        <w:ilvl w:val="4"/>
        <w:numId w:val="1"/>
      </w:numPr>
      <w:spacing w:before="120"/>
      <w:outlineLvl w:val="4"/>
    </w:pPr>
    <w:rPr>
      <w:b/>
      <w:bCs/>
      <w:iCs/>
      <w:szCs w:val="26"/>
    </w:rPr>
  </w:style>
  <w:style w:type="paragraph" w:styleId="Heading6">
    <w:name w:val="heading 6"/>
    <w:basedOn w:val="Normal"/>
    <w:next w:val="Normal"/>
    <w:link w:val="Heading6Char"/>
    <w:semiHidden/>
    <w:unhideWhenUsed/>
    <w:qFormat/>
    <w:rsid w:val="00A33ACD"/>
    <w:pPr>
      <w:numPr>
        <w:ilvl w:val="5"/>
        <w:numId w:val="1"/>
      </w:numPr>
      <w:spacing w:before="120"/>
      <w:outlineLvl w:val="5"/>
    </w:pPr>
    <w:rPr>
      <w:b/>
      <w:bCs/>
      <w:szCs w:val="22"/>
    </w:rPr>
  </w:style>
  <w:style w:type="paragraph" w:styleId="Heading7">
    <w:name w:val="heading 7"/>
    <w:basedOn w:val="Normal"/>
    <w:next w:val="Normal"/>
    <w:link w:val="Heading7Char"/>
    <w:semiHidden/>
    <w:unhideWhenUsed/>
    <w:qFormat/>
    <w:rsid w:val="00A33ACD"/>
    <w:pPr>
      <w:numPr>
        <w:ilvl w:val="6"/>
        <w:numId w:val="1"/>
      </w:numPr>
      <w:spacing w:before="120"/>
      <w:outlineLvl w:val="6"/>
    </w:pPr>
    <w:rPr>
      <w:b/>
    </w:rPr>
  </w:style>
  <w:style w:type="paragraph" w:styleId="Heading8">
    <w:name w:val="heading 8"/>
    <w:basedOn w:val="Normal"/>
    <w:next w:val="Normal"/>
    <w:link w:val="Heading8Char"/>
    <w:semiHidden/>
    <w:unhideWhenUsed/>
    <w:qFormat/>
    <w:rsid w:val="00A33ACD"/>
    <w:pPr>
      <w:numPr>
        <w:ilvl w:val="7"/>
        <w:numId w:val="1"/>
      </w:numPr>
      <w:spacing w:after="60"/>
      <w:outlineLvl w:val="7"/>
    </w:pPr>
    <w:rPr>
      <w:b/>
      <w:iCs/>
    </w:rPr>
  </w:style>
  <w:style w:type="paragraph" w:styleId="Heading9">
    <w:name w:val="heading 9"/>
    <w:basedOn w:val="Normal"/>
    <w:next w:val="Normal"/>
    <w:link w:val="Heading9Char"/>
    <w:semiHidden/>
    <w:unhideWhenUsed/>
    <w:qFormat/>
    <w:rsid w:val="00A33AC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Header2">
    <w:name w:val="CoverHeader2"/>
    <w:uiPriority w:val="1"/>
    <w:qFormat/>
    <w:rsid w:val="00A33ACD"/>
    <w:rPr>
      <w:b w:val="0"/>
      <w:color w:val="006BB7"/>
      <w:sz w:val="36"/>
      <w:szCs w:val="40"/>
    </w:rPr>
  </w:style>
  <w:style w:type="character" w:customStyle="1" w:styleId="Style3">
    <w:name w:val="Style3"/>
    <w:basedOn w:val="DefaultParagraphFont"/>
    <w:uiPriority w:val="1"/>
    <w:rsid w:val="00A33ACD"/>
    <w:rPr>
      <w:rFonts w:ascii="Arial" w:hAnsi="Arial"/>
      <w:color w:val="0070C0"/>
      <w:sz w:val="36"/>
    </w:rPr>
  </w:style>
  <w:style w:type="paragraph" w:customStyle="1" w:styleId="Stylingforfrontpage">
    <w:name w:val="Styling for front page"/>
    <w:link w:val="StylingforfrontpageChar"/>
    <w:qFormat/>
    <w:rsid w:val="00A33ACD"/>
    <w:pPr>
      <w:spacing w:after="0" w:line="240" w:lineRule="auto"/>
    </w:pPr>
    <w:rPr>
      <w:rFonts w:ascii="Arial" w:eastAsia="Times New Roman" w:hAnsi="Arial" w:cs="Times New Roman"/>
      <w:color w:val="006BB7"/>
      <w:sz w:val="20"/>
      <w:szCs w:val="24"/>
    </w:rPr>
  </w:style>
  <w:style w:type="character" w:customStyle="1" w:styleId="StylingforfrontpageChar">
    <w:name w:val="Styling for front page Char"/>
    <w:basedOn w:val="DefaultParagraphFont"/>
    <w:link w:val="Stylingforfrontpage"/>
    <w:rsid w:val="00A33ACD"/>
    <w:rPr>
      <w:rFonts w:ascii="Arial" w:eastAsia="Times New Roman" w:hAnsi="Arial" w:cs="Times New Roman"/>
      <w:color w:val="006BB7"/>
      <w:sz w:val="20"/>
      <w:szCs w:val="24"/>
    </w:rPr>
  </w:style>
  <w:style w:type="paragraph" w:customStyle="1" w:styleId="frontcoverbox">
    <w:name w:val="front cover box"/>
    <w:link w:val="frontcoverboxChar"/>
    <w:qFormat/>
    <w:rsid w:val="00A33ACD"/>
    <w:pPr>
      <w:spacing w:before="120" w:after="0" w:line="240" w:lineRule="auto"/>
      <w:ind w:left="340" w:right="340"/>
    </w:pPr>
    <w:rPr>
      <w:rFonts w:ascii="Arial" w:eastAsia="Times New Roman" w:hAnsi="Arial" w:cs="Times New Roman"/>
      <w:sz w:val="20"/>
      <w:szCs w:val="24"/>
    </w:rPr>
  </w:style>
  <w:style w:type="character" w:customStyle="1" w:styleId="frontcoverboxChar">
    <w:name w:val="front cover box Char"/>
    <w:basedOn w:val="DefaultParagraphFont"/>
    <w:link w:val="frontcoverbox"/>
    <w:rsid w:val="00A33ACD"/>
    <w:rPr>
      <w:rFonts w:ascii="Arial" w:eastAsia="Times New Roman" w:hAnsi="Arial" w:cs="Times New Roman"/>
      <w:sz w:val="20"/>
      <w:szCs w:val="24"/>
    </w:rPr>
  </w:style>
  <w:style w:type="paragraph" w:styleId="Header">
    <w:name w:val="header"/>
    <w:basedOn w:val="Normal"/>
    <w:link w:val="HeaderChar"/>
    <w:uiPriority w:val="99"/>
    <w:unhideWhenUsed/>
    <w:rsid w:val="00A33ACD"/>
    <w:pPr>
      <w:tabs>
        <w:tab w:val="center" w:pos="4513"/>
        <w:tab w:val="right" w:pos="9026"/>
      </w:tabs>
    </w:pPr>
  </w:style>
  <w:style w:type="character" w:customStyle="1" w:styleId="HeaderChar">
    <w:name w:val="Header Char"/>
    <w:basedOn w:val="DefaultParagraphFont"/>
    <w:link w:val="Header"/>
    <w:uiPriority w:val="99"/>
    <w:rsid w:val="00A33ACD"/>
    <w:rPr>
      <w:rFonts w:ascii="Arial" w:eastAsia="Times New Roman" w:hAnsi="Arial" w:cs="Times New Roman"/>
      <w:sz w:val="20"/>
      <w:szCs w:val="24"/>
    </w:rPr>
  </w:style>
  <w:style w:type="paragraph" w:styleId="Footer">
    <w:name w:val="footer"/>
    <w:basedOn w:val="Normal"/>
    <w:link w:val="FooterChar"/>
    <w:uiPriority w:val="99"/>
    <w:unhideWhenUsed/>
    <w:rsid w:val="00A33ACD"/>
    <w:pPr>
      <w:tabs>
        <w:tab w:val="center" w:pos="4513"/>
        <w:tab w:val="right" w:pos="9026"/>
      </w:tabs>
    </w:pPr>
  </w:style>
  <w:style w:type="character" w:customStyle="1" w:styleId="FooterChar">
    <w:name w:val="Footer Char"/>
    <w:basedOn w:val="DefaultParagraphFont"/>
    <w:link w:val="Footer"/>
    <w:uiPriority w:val="99"/>
    <w:rsid w:val="00A33ACD"/>
    <w:rPr>
      <w:rFonts w:ascii="Arial" w:eastAsia="Times New Roman" w:hAnsi="Arial" w:cs="Times New Roman"/>
      <w:sz w:val="20"/>
      <w:szCs w:val="24"/>
    </w:rPr>
  </w:style>
  <w:style w:type="paragraph" w:customStyle="1" w:styleId="stylingforcover2">
    <w:name w:val="styling for cover 2"/>
    <w:link w:val="stylingforcover2Char"/>
    <w:qFormat/>
    <w:rsid w:val="00A33ACD"/>
    <w:pPr>
      <w:spacing w:after="0" w:line="240" w:lineRule="auto"/>
    </w:pPr>
    <w:rPr>
      <w:rFonts w:ascii="Arial" w:eastAsia="Times New Roman" w:hAnsi="Arial" w:cs="Times New Roman"/>
      <w:color w:val="000000" w:themeColor="text1"/>
      <w:sz w:val="20"/>
      <w:szCs w:val="24"/>
    </w:rPr>
  </w:style>
  <w:style w:type="character" w:customStyle="1" w:styleId="stylingforcover2Char">
    <w:name w:val="styling for cover 2 Char"/>
    <w:basedOn w:val="DefaultParagraphFont"/>
    <w:link w:val="stylingforcover2"/>
    <w:rsid w:val="00A33ACD"/>
    <w:rPr>
      <w:rFonts w:ascii="Arial" w:eastAsia="Times New Roman" w:hAnsi="Arial" w:cs="Times New Roman"/>
      <w:color w:val="000000" w:themeColor="text1"/>
      <w:sz w:val="20"/>
      <w:szCs w:val="24"/>
    </w:rPr>
  </w:style>
  <w:style w:type="character" w:customStyle="1" w:styleId="Heading1Char">
    <w:name w:val="Heading 1 Char"/>
    <w:aliases w:val="MOVE-it 1 Char,1 Char,Level 1 Heading Char,Section Heading Char,h1 Char,Outline1 Char,Headerm Char,Main Section Char,RR level 1 Char,Propo Char,Schedule Char,5.0 Char,Heading 1 - Main Heading of Document Char,Heading 11 Char,Section Char"/>
    <w:basedOn w:val="DefaultParagraphFont"/>
    <w:link w:val="Heading1"/>
    <w:uiPriority w:val="1"/>
    <w:rsid w:val="00A33ACD"/>
    <w:rPr>
      <w:rFonts w:ascii="Arial" w:eastAsia="Times New Roman" w:hAnsi="Arial" w:cs="Arial"/>
      <w:bCs/>
      <w:color w:val="006BB7"/>
      <w:sz w:val="40"/>
      <w:szCs w:val="32"/>
    </w:rPr>
  </w:style>
  <w:style w:type="character" w:customStyle="1" w:styleId="Heading2Char">
    <w:name w:val="Heading 2 Char"/>
    <w:aliases w:val="Heading 21 Char,Heading 2 - Main Heading within Document Char,Major Char,Outline2 Char,2/1 Char,Paragraaf Char,cv titles Char,(SubSection) Char,H2 Char,F4 Heading 2 - SubSection Char,(Main Heading) Char,ASection Char,h2 Char,2m Char"/>
    <w:basedOn w:val="DefaultParagraphFont"/>
    <w:link w:val="Heading2"/>
    <w:uiPriority w:val="1"/>
    <w:rsid w:val="00A33ACD"/>
    <w:rPr>
      <w:rFonts w:ascii="Arial" w:eastAsia="Times New Roman" w:hAnsi="Arial" w:cs="Arial"/>
      <w:bCs/>
      <w:iCs/>
      <w:color w:val="006BB7"/>
      <w:sz w:val="32"/>
      <w:szCs w:val="28"/>
    </w:rPr>
  </w:style>
  <w:style w:type="character" w:customStyle="1" w:styleId="Heading3Char">
    <w:name w:val="Heading 3 Char"/>
    <w:aliases w:val="Section SubHeading Char,Heading 3 Char1 Char,Heading 3 Char Char Char,Heading 3 Char1 Char Char Char,Heading 3 Char Char Char Char Char,Section SubHeading Char Char Char Char Char,L3 Char Char Char Char Char,Heading 3 Char Char1 Char"/>
    <w:basedOn w:val="DefaultParagraphFont"/>
    <w:link w:val="Heading3"/>
    <w:uiPriority w:val="1"/>
    <w:rsid w:val="00A33ACD"/>
    <w:rPr>
      <w:rFonts w:ascii="Arial" w:eastAsia="Times New Roman" w:hAnsi="Arial" w:cs="Arial"/>
      <w:bCs/>
      <w:color w:val="006BB7"/>
      <w:sz w:val="24"/>
      <w:szCs w:val="26"/>
    </w:rPr>
  </w:style>
  <w:style w:type="character" w:customStyle="1" w:styleId="Heading4Char">
    <w:name w:val="Heading 4 Char"/>
    <w:basedOn w:val="DefaultParagraphFont"/>
    <w:link w:val="Heading4"/>
    <w:uiPriority w:val="1"/>
    <w:rsid w:val="00A33ACD"/>
    <w:rPr>
      <w:rFonts w:ascii="Arial" w:eastAsia="Times New Roman" w:hAnsi="Arial" w:cs="Times New Roman"/>
      <w:bCs/>
      <w:color w:val="006BB7"/>
      <w:sz w:val="20"/>
      <w:szCs w:val="28"/>
    </w:rPr>
  </w:style>
  <w:style w:type="character" w:customStyle="1" w:styleId="Heading5Char">
    <w:name w:val="Heading 5 Char"/>
    <w:basedOn w:val="DefaultParagraphFont"/>
    <w:link w:val="Heading5"/>
    <w:rsid w:val="00A33ACD"/>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A33ACD"/>
    <w:rPr>
      <w:rFonts w:ascii="Arial" w:eastAsia="Times New Roman" w:hAnsi="Arial" w:cs="Times New Roman"/>
      <w:b/>
      <w:bCs/>
      <w:sz w:val="20"/>
    </w:rPr>
  </w:style>
  <w:style w:type="character" w:customStyle="1" w:styleId="Heading7Char">
    <w:name w:val="Heading 7 Char"/>
    <w:basedOn w:val="DefaultParagraphFont"/>
    <w:link w:val="Heading7"/>
    <w:semiHidden/>
    <w:rsid w:val="00A33ACD"/>
    <w:rPr>
      <w:rFonts w:ascii="Arial" w:eastAsia="Times New Roman" w:hAnsi="Arial" w:cs="Times New Roman"/>
      <w:b/>
      <w:sz w:val="20"/>
      <w:szCs w:val="24"/>
    </w:rPr>
  </w:style>
  <w:style w:type="character" w:customStyle="1" w:styleId="Heading8Char">
    <w:name w:val="Heading 8 Char"/>
    <w:basedOn w:val="DefaultParagraphFont"/>
    <w:link w:val="Heading8"/>
    <w:semiHidden/>
    <w:rsid w:val="00A33ACD"/>
    <w:rPr>
      <w:rFonts w:ascii="Arial" w:eastAsia="Times New Roman" w:hAnsi="Arial" w:cs="Times New Roman"/>
      <w:b/>
      <w:iCs/>
      <w:sz w:val="20"/>
      <w:szCs w:val="24"/>
    </w:rPr>
  </w:style>
  <w:style w:type="character" w:customStyle="1" w:styleId="Heading9Char">
    <w:name w:val="Heading 9 Char"/>
    <w:basedOn w:val="DefaultParagraphFont"/>
    <w:link w:val="Heading9"/>
    <w:semiHidden/>
    <w:rsid w:val="00A33ACD"/>
    <w:rPr>
      <w:rFonts w:ascii="Arial" w:eastAsia="Times New Roman" w:hAnsi="Arial" w:cs="Arial"/>
      <w:b/>
      <w:sz w:val="20"/>
    </w:rPr>
  </w:style>
  <w:style w:type="paragraph" w:styleId="ListParagraph">
    <w:name w:val="List Paragraph"/>
    <w:basedOn w:val="Normal"/>
    <w:uiPriority w:val="34"/>
    <w:qFormat/>
    <w:rsid w:val="00A33AC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3ACD"/>
    <w:rPr>
      <w:color w:val="0563C1" w:themeColor="hyperlink"/>
      <w:u w:val="single"/>
    </w:rPr>
  </w:style>
  <w:style w:type="paragraph" w:styleId="NoSpacing">
    <w:name w:val="No Spacing"/>
    <w:link w:val="NoSpacingChar"/>
    <w:uiPriority w:val="1"/>
    <w:qFormat/>
    <w:rsid w:val="00A72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2561"/>
    <w:rPr>
      <w:rFonts w:eastAsiaTheme="minorEastAsia"/>
      <w:lang w:val="en-US"/>
    </w:rPr>
  </w:style>
  <w:style w:type="table" w:styleId="TableGrid">
    <w:name w:val="Table Grid"/>
    <w:basedOn w:val="TableNormal"/>
    <w:uiPriority w:val="39"/>
    <w:rsid w:val="004D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B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93369"/>
    <w:rPr>
      <w:color w:val="605E5C"/>
      <w:shd w:val="clear" w:color="auto" w:fill="E1DFDD"/>
    </w:rPr>
  </w:style>
  <w:style w:type="paragraph" w:styleId="NormalWeb">
    <w:name w:val="Normal (Web)"/>
    <w:basedOn w:val="Normal"/>
    <w:uiPriority w:val="99"/>
    <w:unhideWhenUsed/>
    <w:rsid w:val="000831D4"/>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192">
      <w:bodyDiv w:val="1"/>
      <w:marLeft w:val="0"/>
      <w:marRight w:val="0"/>
      <w:marTop w:val="0"/>
      <w:marBottom w:val="0"/>
      <w:divBdr>
        <w:top w:val="none" w:sz="0" w:space="0" w:color="auto"/>
        <w:left w:val="none" w:sz="0" w:space="0" w:color="auto"/>
        <w:bottom w:val="none" w:sz="0" w:space="0" w:color="auto"/>
        <w:right w:val="none" w:sz="0" w:space="0" w:color="auto"/>
      </w:divBdr>
      <w:divsChild>
        <w:div w:id="511721386">
          <w:marLeft w:val="0"/>
          <w:marRight w:val="0"/>
          <w:marTop w:val="0"/>
          <w:marBottom w:val="0"/>
          <w:divBdr>
            <w:top w:val="none" w:sz="0" w:space="0" w:color="auto"/>
            <w:left w:val="none" w:sz="0" w:space="0" w:color="auto"/>
            <w:bottom w:val="none" w:sz="0" w:space="0" w:color="auto"/>
            <w:right w:val="none" w:sz="0" w:space="0" w:color="auto"/>
          </w:divBdr>
          <w:divsChild>
            <w:div w:id="403455408">
              <w:marLeft w:val="0"/>
              <w:marRight w:val="0"/>
              <w:marTop w:val="0"/>
              <w:marBottom w:val="0"/>
              <w:divBdr>
                <w:top w:val="none" w:sz="0" w:space="0" w:color="auto"/>
                <w:left w:val="none" w:sz="0" w:space="0" w:color="auto"/>
                <w:bottom w:val="none" w:sz="0" w:space="0" w:color="auto"/>
                <w:right w:val="none" w:sz="0" w:space="0" w:color="auto"/>
              </w:divBdr>
              <w:divsChild>
                <w:div w:id="1529492934">
                  <w:marLeft w:val="0"/>
                  <w:marRight w:val="0"/>
                  <w:marTop w:val="0"/>
                  <w:marBottom w:val="0"/>
                  <w:divBdr>
                    <w:top w:val="none" w:sz="0" w:space="0" w:color="auto"/>
                    <w:left w:val="none" w:sz="0" w:space="0" w:color="auto"/>
                    <w:bottom w:val="none" w:sz="0" w:space="0" w:color="auto"/>
                    <w:right w:val="none" w:sz="0" w:space="0" w:color="auto"/>
                  </w:divBdr>
                  <w:divsChild>
                    <w:div w:id="1520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1583">
      <w:bodyDiv w:val="1"/>
      <w:marLeft w:val="0"/>
      <w:marRight w:val="0"/>
      <w:marTop w:val="0"/>
      <w:marBottom w:val="0"/>
      <w:divBdr>
        <w:top w:val="none" w:sz="0" w:space="0" w:color="auto"/>
        <w:left w:val="none" w:sz="0" w:space="0" w:color="auto"/>
        <w:bottom w:val="none" w:sz="0" w:space="0" w:color="auto"/>
        <w:right w:val="none" w:sz="0" w:space="0" w:color="auto"/>
      </w:divBdr>
      <w:divsChild>
        <w:div w:id="594246928">
          <w:marLeft w:val="0"/>
          <w:marRight w:val="0"/>
          <w:marTop w:val="0"/>
          <w:marBottom w:val="0"/>
          <w:divBdr>
            <w:top w:val="none" w:sz="0" w:space="0" w:color="auto"/>
            <w:left w:val="none" w:sz="0" w:space="0" w:color="auto"/>
            <w:bottom w:val="none" w:sz="0" w:space="0" w:color="auto"/>
            <w:right w:val="none" w:sz="0" w:space="0" w:color="auto"/>
          </w:divBdr>
          <w:divsChild>
            <w:div w:id="840699556">
              <w:marLeft w:val="0"/>
              <w:marRight w:val="0"/>
              <w:marTop w:val="0"/>
              <w:marBottom w:val="0"/>
              <w:divBdr>
                <w:top w:val="none" w:sz="0" w:space="0" w:color="auto"/>
                <w:left w:val="none" w:sz="0" w:space="0" w:color="auto"/>
                <w:bottom w:val="none" w:sz="0" w:space="0" w:color="auto"/>
                <w:right w:val="none" w:sz="0" w:space="0" w:color="auto"/>
              </w:divBdr>
              <w:divsChild>
                <w:div w:id="2106150832">
                  <w:marLeft w:val="0"/>
                  <w:marRight w:val="0"/>
                  <w:marTop w:val="0"/>
                  <w:marBottom w:val="0"/>
                  <w:divBdr>
                    <w:top w:val="none" w:sz="0" w:space="0" w:color="auto"/>
                    <w:left w:val="none" w:sz="0" w:space="0" w:color="auto"/>
                    <w:bottom w:val="none" w:sz="0" w:space="0" w:color="auto"/>
                    <w:right w:val="none" w:sz="0" w:space="0" w:color="auto"/>
                  </w:divBdr>
                  <w:divsChild>
                    <w:div w:id="468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4140">
      <w:bodyDiv w:val="1"/>
      <w:marLeft w:val="0"/>
      <w:marRight w:val="0"/>
      <w:marTop w:val="0"/>
      <w:marBottom w:val="0"/>
      <w:divBdr>
        <w:top w:val="none" w:sz="0" w:space="0" w:color="auto"/>
        <w:left w:val="none" w:sz="0" w:space="0" w:color="auto"/>
        <w:bottom w:val="none" w:sz="0" w:space="0" w:color="auto"/>
        <w:right w:val="none" w:sz="0" w:space="0" w:color="auto"/>
      </w:divBdr>
      <w:divsChild>
        <w:div w:id="1032532652">
          <w:marLeft w:val="0"/>
          <w:marRight w:val="0"/>
          <w:marTop w:val="0"/>
          <w:marBottom w:val="0"/>
          <w:divBdr>
            <w:top w:val="none" w:sz="0" w:space="0" w:color="auto"/>
            <w:left w:val="none" w:sz="0" w:space="0" w:color="auto"/>
            <w:bottom w:val="none" w:sz="0" w:space="0" w:color="auto"/>
            <w:right w:val="none" w:sz="0" w:space="0" w:color="auto"/>
          </w:divBdr>
          <w:divsChild>
            <w:div w:id="586232734">
              <w:marLeft w:val="0"/>
              <w:marRight w:val="0"/>
              <w:marTop w:val="0"/>
              <w:marBottom w:val="0"/>
              <w:divBdr>
                <w:top w:val="none" w:sz="0" w:space="0" w:color="auto"/>
                <w:left w:val="none" w:sz="0" w:space="0" w:color="auto"/>
                <w:bottom w:val="none" w:sz="0" w:space="0" w:color="auto"/>
                <w:right w:val="none" w:sz="0" w:space="0" w:color="auto"/>
              </w:divBdr>
              <w:divsChild>
                <w:div w:id="1913463010">
                  <w:marLeft w:val="0"/>
                  <w:marRight w:val="0"/>
                  <w:marTop w:val="0"/>
                  <w:marBottom w:val="0"/>
                  <w:divBdr>
                    <w:top w:val="none" w:sz="0" w:space="0" w:color="auto"/>
                    <w:left w:val="none" w:sz="0" w:space="0" w:color="auto"/>
                    <w:bottom w:val="none" w:sz="0" w:space="0" w:color="auto"/>
                    <w:right w:val="none" w:sz="0" w:space="0" w:color="auto"/>
                  </w:divBdr>
                  <w:divsChild>
                    <w:div w:id="1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4049">
      <w:bodyDiv w:val="1"/>
      <w:marLeft w:val="0"/>
      <w:marRight w:val="0"/>
      <w:marTop w:val="0"/>
      <w:marBottom w:val="0"/>
      <w:divBdr>
        <w:top w:val="none" w:sz="0" w:space="0" w:color="auto"/>
        <w:left w:val="none" w:sz="0" w:space="0" w:color="auto"/>
        <w:bottom w:val="none" w:sz="0" w:space="0" w:color="auto"/>
        <w:right w:val="none" w:sz="0" w:space="0" w:color="auto"/>
      </w:divBdr>
      <w:divsChild>
        <w:div w:id="665012413">
          <w:marLeft w:val="0"/>
          <w:marRight w:val="0"/>
          <w:marTop w:val="0"/>
          <w:marBottom w:val="0"/>
          <w:divBdr>
            <w:top w:val="none" w:sz="0" w:space="0" w:color="auto"/>
            <w:left w:val="none" w:sz="0" w:space="0" w:color="auto"/>
            <w:bottom w:val="none" w:sz="0" w:space="0" w:color="auto"/>
            <w:right w:val="none" w:sz="0" w:space="0" w:color="auto"/>
          </w:divBdr>
          <w:divsChild>
            <w:div w:id="1869635815">
              <w:marLeft w:val="0"/>
              <w:marRight w:val="0"/>
              <w:marTop w:val="0"/>
              <w:marBottom w:val="0"/>
              <w:divBdr>
                <w:top w:val="none" w:sz="0" w:space="0" w:color="auto"/>
                <w:left w:val="none" w:sz="0" w:space="0" w:color="auto"/>
                <w:bottom w:val="none" w:sz="0" w:space="0" w:color="auto"/>
                <w:right w:val="none" w:sz="0" w:space="0" w:color="auto"/>
              </w:divBdr>
              <w:divsChild>
                <w:div w:id="1493331742">
                  <w:marLeft w:val="0"/>
                  <w:marRight w:val="0"/>
                  <w:marTop w:val="0"/>
                  <w:marBottom w:val="0"/>
                  <w:divBdr>
                    <w:top w:val="none" w:sz="0" w:space="0" w:color="auto"/>
                    <w:left w:val="none" w:sz="0" w:space="0" w:color="auto"/>
                    <w:bottom w:val="none" w:sz="0" w:space="0" w:color="auto"/>
                    <w:right w:val="none" w:sz="0" w:space="0" w:color="auto"/>
                  </w:divBdr>
                  <w:divsChild>
                    <w:div w:id="17775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1441">
      <w:bodyDiv w:val="1"/>
      <w:marLeft w:val="0"/>
      <w:marRight w:val="0"/>
      <w:marTop w:val="0"/>
      <w:marBottom w:val="0"/>
      <w:divBdr>
        <w:top w:val="none" w:sz="0" w:space="0" w:color="auto"/>
        <w:left w:val="none" w:sz="0" w:space="0" w:color="auto"/>
        <w:bottom w:val="none" w:sz="0" w:space="0" w:color="auto"/>
        <w:right w:val="none" w:sz="0" w:space="0" w:color="auto"/>
      </w:divBdr>
      <w:divsChild>
        <w:div w:id="819424137">
          <w:marLeft w:val="0"/>
          <w:marRight w:val="0"/>
          <w:marTop w:val="0"/>
          <w:marBottom w:val="0"/>
          <w:divBdr>
            <w:top w:val="none" w:sz="0" w:space="0" w:color="auto"/>
            <w:left w:val="none" w:sz="0" w:space="0" w:color="auto"/>
            <w:bottom w:val="none" w:sz="0" w:space="0" w:color="auto"/>
            <w:right w:val="none" w:sz="0" w:space="0" w:color="auto"/>
          </w:divBdr>
          <w:divsChild>
            <w:div w:id="170069267">
              <w:marLeft w:val="0"/>
              <w:marRight w:val="0"/>
              <w:marTop w:val="0"/>
              <w:marBottom w:val="0"/>
              <w:divBdr>
                <w:top w:val="none" w:sz="0" w:space="0" w:color="auto"/>
                <w:left w:val="none" w:sz="0" w:space="0" w:color="auto"/>
                <w:bottom w:val="none" w:sz="0" w:space="0" w:color="auto"/>
                <w:right w:val="none" w:sz="0" w:space="0" w:color="auto"/>
              </w:divBdr>
              <w:divsChild>
                <w:div w:id="1774089178">
                  <w:marLeft w:val="0"/>
                  <w:marRight w:val="0"/>
                  <w:marTop w:val="0"/>
                  <w:marBottom w:val="0"/>
                  <w:divBdr>
                    <w:top w:val="none" w:sz="0" w:space="0" w:color="auto"/>
                    <w:left w:val="none" w:sz="0" w:space="0" w:color="auto"/>
                    <w:bottom w:val="none" w:sz="0" w:space="0" w:color="auto"/>
                    <w:right w:val="none" w:sz="0" w:space="0" w:color="auto"/>
                  </w:divBdr>
                  <w:divsChild>
                    <w:div w:id="1543008625">
                      <w:marLeft w:val="0"/>
                      <w:marRight w:val="0"/>
                      <w:marTop w:val="0"/>
                      <w:marBottom w:val="0"/>
                      <w:divBdr>
                        <w:top w:val="none" w:sz="0" w:space="0" w:color="auto"/>
                        <w:left w:val="none" w:sz="0" w:space="0" w:color="auto"/>
                        <w:bottom w:val="none" w:sz="0" w:space="0" w:color="auto"/>
                        <w:right w:val="none" w:sz="0" w:space="0" w:color="auto"/>
                      </w:divBdr>
                    </w:div>
                    <w:div w:id="3276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52117">
      <w:bodyDiv w:val="1"/>
      <w:marLeft w:val="0"/>
      <w:marRight w:val="0"/>
      <w:marTop w:val="0"/>
      <w:marBottom w:val="0"/>
      <w:divBdr>
        <w:top w:val="none" w:sz="0" w:space="0" w:color="auto"/>
        <w:left w:val="none" w:sz="0" w:space="0" w:color="auto"/>
        <w:bottom w:val="none" w:sz="0" w:space="0" w:color="auto"/>
        <w:right w:val="none" w:sz="0" w:space="0" w:color="auto"/>
      </w:divBdr>
      <w:divsChild>
        <w:div w:id="1570071563">
          <w:marLeft w:val="0"/>
          <w:marRight w:val="0"/>
          <w:marTop w:val="0"/>
          <w:marBottom w:val="0"/>
          <w:divBdr>
            <w:top w:val="none" w:sz="0" w:space="0" w:color="auto"/>
            <w:left w:val="none" w:sz="0" w:space="0" w:color="auto"/>
            <w:bottom w:val="none" w:sz="0" w:space="0" w:color="auto"/>
            <w:right w:val="none" w:sz="0" w:space="0" w:color="auto"/>
          </w:divBdr>
          <w:divsChild>
            <w:div w:id="380133542">
              <w:marLeft w:val="0"/>
              <w:marRight w:val="0"/>
              <w:marTop w:val="0"/>
              <w:marBottom w:val="0"/>
              <w:divBdr>
                <w:top w:val="none" w:sz="0" w:space="0" w:color="auto"/>
                <w:left w:val="none" w:sz="0" w:space="0" w:color="auto"/>
                <w:bottom w:val="none" w:sz="0" w:space="0" w:color="auto"/>
                <w:right w:val="none" w:sz="0" w:space="0" w:color="auto"/>
              </w:divBdr>
              <w:divsChild>
                <w:div w:id="131406253">
                  <w:marLeft w:val="0"/>
                  <w:marRight w:val="0"/>
                  <w:marTop w:val="0"/>
                  <w:marBottom w:val="0"/>
                  <w:divBdr>
                    <w:top w:val="none" w:sz="0" w:space="0" w:color="auto"/>
                    <w:left w:val="none" w:sz="0" w:space="0" w:color="auto"/>
                    <w:bottom w:val="none" w:sz="0" w:space="0" w:color="auto"/>
                    <w:right w:val="none" w:sz="0" w:space="0" w:color="auto"/>
                  </w:divBdr>
                  <w:divsChild>
                    <w:div w:id="4570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4409">
      <w:bodyDiv w:val="1"/>
      <w:marLeft w:val="0"/>
      <w:marRight w:val="0"/>
      <w:marTop w:val="0"/>
      <w:marBottom w:val="0"/>
      <w:divBdr>
        <w:top w:val="none" w:sz="0" w:space="0" w:color="auto"/>
        <w:left w:val="none" w:sz="0" w:space="0" w:color="auto"/>
        <w:bottom w:val="none" w:sz="0" w:space="0" w:color="auto"/>
        <w:right w:val="none" w:sz="0" w:space="0" w:color="auto"/>
      </w:divBdr>
      <w:divsChild>
        <w:div w:id="1348752881">
          <w:marLeft w:val="0"/>
          <w:marRight w:val="0"/>
          <w:marTop w:val="0"/>
          <w:marBottom w:val="0"/>
          <w:divBdr>
            <w:top w:val="none" w:sz="0" w:space="0" w:color="auto"/>
            <w:left w:val="none" w:sz="0" w:space="0" w:color="auto"/>
            <w:bottom w:val="none" w:sz="0" w:space="0" w:color="auto"/>
            <w:right w:val="none" w:sz="0" w:space="0" w:color="auto"/>
          </w:divBdr>
          <w:divsChild>
            <w:div w:id="301930002">
              <w:marLeft w:val="0"/>
              <w:marRight w:val="0"/>
              <w:marTop w:val="0"/>
              <w:marBottom w:val="0"/>
              <w:divBdr>
                <w:top w:val="none" w:sz="0" w:space="0" w:color="auto"/>
                <w:left w:val="none" w:sz="0" w:space="0" w:color="auto"/>
                <w:bottom w:val="none" w:sz="0" w:space="0" w:color="auto"/>
                <w:right w:val="none" w:sz="0" w:space="0" w:color="auto"/>
              </w:divBdr>
              <w:divsChild>
                <w:div w:id="1760254929">
                  <w:marLeft w:val="0"/>
                  <w:marRight w:val="0"/>
                  <w:marTop w:val="0"/>
                  <w:marBottom w:val="0"/>
                  <w:divBdr>
                    <w:top w:val="none" w:sz="0" w:space="0" w:color="auto"/>
                    <w:left w:val="none" w:sz="0" w:space="0" w:color="auto"/>
                    <w:bottom w:val="none" w:sz="0" w:space="0" w:color="auto"/>
                    <w:right w:val="none" w:sz="0" w:space="0" w:color="auto"/>
                  </w:divBdr>
                  <w:divsChild>
                    <w:div w:id="18820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8105">
      <w:bodyDiv w:val="1"/>
      <w:marLeft w:val="0"/>
      <w:marRight w:val="0"/>
      <w:marTop w:val="0"/>
      <w:marBottom w:val="0"/>
      <w:divBdr>
        <w:top w:val="none" w:sz="0" w:space="0" w:color="auto"/>
        <w:left w:val="none" w:sz="0" w:space="0" w:color="auto"/>
        <w:bottom w:val="none" w:sz="0" w:space="0" w:color="auto"/>
        <w:right w:val="none" w:sz="0" w:space="0" w:color="auto"/>
      </w:divBdr>
      <w:divsChild>
        <w:div w:id="1734280226">
          <w:marLeft w:val="0"/>
          <w:marRight w:val="0"/>
          <w:marTop w:val="0"/>
          <w:marBottom w:val="0"/>
          <w:divBdr>
            <w:top w:val="none" w:sz="0" w:space="0" w:color="auto"/>
            <w:left w:val="none" w:sz="0" w:space="0" w:color="auto"/>
            <w:bottom w:val="none" w:sz="0" w:space="0" w:color="auto"/>
            <w:right w:val="none" w:sz="0" w:space="0" w:color="auto"/>
          </w:divBdr>
          <w:divsChild>
            <w:div w:id="1197353149">
              <w:marLeft w:val="0"/>
              <w:marRight w:val="0"/>
              <w:marTop w:val="0"/>
              <w:marBottom w:val="0"/>
              <w:divBdr>
                <w:top w:val="none" w:sz="0" w:space="0" w:color="auto"/>
                <w:left w:val="none" w:sz="0" w:space="0" w:color="auto"/>
                <w:bottom w:val="none" w:sz="0" w:space="0" w:color="auto"/>
                <w:right w:val="none" w:sz="0" w:space="0" w:color="auto"/>
              </w:divBdr>
              <w:divsChild>
                <w:div w:id="685790556">
                  <w:marLeft w:val="0"/>
                  <w:marRight w:val="0"/>
                  <w:marTop w:val="0"/>
                  <w:marBottom w:val="0"/>
                  <w:divBdr>
                    <w:top w:val="none" w:sz="0" w:space="0" w:color="auto"/>
                    <w:left w:val="none" w:sz="0" w:space="0" w:color="auto"/>
                    <w:bottom w:val="none" w:sz="0" w:space="0" w:color="auto"/>
                    <w:right w:val="none" w:sz="0" w:space="0" w:color="auto"/>
                  </w:divBdr>
                  <w:divsChild>
                    <w:div w:id="16304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47501">
      <w:bodyDiv w:val="1"/>
      <w:marLeft w:val="0"/>
      <w:marRight w:val="0"/>
      <w:marTop w:val="0"/>
      <w:marBottom w:val="0"/>
      <w:divBdr>
        <w:top w:val="none" w:sz="0" w:space="0" w:color="auto"/>
        <w:left w:val="none" w:sz="0" w:space="0" w:color="auto"/>
        <w:bottom w:val="none" w:sz="0" w:space="0" w:color="auto"/>
        <w:right w:val="none" w:sz="0" w:space="0" w:color="auto"/>
      </w:divBdr>
      <w:divsChild>
        <w:div w:id="1091392982">
          <w:marLeft w:val="0"/>
          <w:marRight w:val="0"/>
          <w:marTop w:val="0"/>
          <w:marBottom w:val="0"/>
          <w:divBdr>
            <w:top w:val="none" w:sz="0" w:space="0" w:color="auto"/>
            <w:left w:val="none" w:sz="0" w:space="0" w:color="auto"/>
            <w:bottom w:val="none" w:sz="0" w:space="0" w:color="auto"/>
            <w:right w:val="none" w:sz="0" w:space="0" w:color="auto"/>
          </w:divBdr>
          <w:divsChild>
            <w:div w:id="1852716171">
              <w:marLeft w:val="0"/>
              <w:marRight w:val="0"/>
              <w:marTop w:val="0"/>
              <w:marBottom w:val="0"/>
              <w:divBdr>
                <w:top w:val="none" w:sz="0" w:space="0" w:color="auto"/>
                <w:left w:val="none" w:sz="0" w:space="0" w:color="auto"/>
                <w:bottom w:val="none" w:sz="0" w:space="0" w:color="auto"/>
                <w:right w:val="none" w:sz="0" w:space="0" w:color="auto"/>
              </w:divBdr>
              <w:divsChild>
                <w:div w:id="1562787537">
                  <w:marLeft w:val="0"/>
                  <w:marRight w:val="0"/>
                  <w:marTop w:val="0"/>
                  <w:marBottom w:val="0"/>
                  <w:divBdr>
                    <w:top w:val="none" w:sz="0" w:space="0" w:color="auto"/>
                    <w:left w:val="none" w:sz="0" w:space="0" w:color="auto"/>
                    <w:bottom w:val="none" w:sz="0" w:space="0" w:color="auto"/>
                    <w:right w:val="none" w:sz="0" w:space="0" w:color="auto"/>
                  </w:divBdr>
                  <w:divsChild>
                    <w:div w:id="13223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6457">
      <w:bodyDiv w:val="1"/>
      <w:marLeft w:val="0"/>
      <w:marRight w:val="0"/>
      <w:marTop w:val="0"/>
      <w:marBottom w:val="0"/>
      <w:divBdr>
        <w:top w:val="none" w:sz="0" w:space="0" w:color="auto"/>
        <w:left w:val="none" w:sz="0" w:space="0" w:color="auto"/>
        <w:bottom w:val="none" w:sz="0" w:space="0" w:color="auto"/>
        <w:right w:val="none" w:sz="0" w:space="0" w:color="auto"/>
      </w:divBdr>
      <w:divsChild>
        <w:div w:id="1685739350">
          <w:marLeft w:val="0"/>
          <w:marRight w:val="0"/>
          <w:marTop w:val="0"/>
          <w:marBottom w:val="0"/>
          <w:divBdr>
            <w:top w:val="none" w:sz="0" w:space="0" w:color="auto"/>
            <w:left w:val="none" w:sz="0" w:space="0" w:color="auto"/>
            <w:bottom w:val="none" w:sz="0" w:space="0" w:color="auto"/>
            <w:right w:val="none" w:sz="0" w:space="0" w:color="auto"/>
          </w:divBdr>
          <w:divsChild>
            <w:div w:id="537200586">
              <w:marLeft w:val="0"/>
              <w:marRight w:val="0"/>
              <w:marTop w:val="0"/>
              <w:marBottom w:val="0"/>
              <w:divBdr>
                <w:top w:val="none" w:sz="0" w:space="0" w:color="auto"/>
                <w:left w:val="none" w:sz="0" w:space="0" w:color="auto"/>
                <w:bottom w:val="none" w:sz="0" w:space="0" w:color="auto"/>
                <w:right w:val="none" w:sz="0" w:space="0" w:color="auto"/>
              </w:divBdr>
              <w:divsChild>
                <w:div w:id="751859174">
                  <w:marLeft w:val="0"/>
                  <w:marRight w:val="0"/>
                  <w:marTop w:val="0"/>
                  <w:marBottom w:val="0"/>
                  <w:divBdr>
                    <w:top w:val="none" w:sz="0" w:space="0" w:color="auto"/>
                    <w:left w:val="none" w:sz="0" w:space="0" w:color="auto"/>
                    <w:bottom w:val="none" w:sz="0" w:space="0" w:color="auto"/>
                    <w:right w:val="none" w:sz="0" w:space="0" w:color="auto"/>
                  </w:divBdr>
                  <w:divsChild>
                    <w:div w:id="9468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51963">
      <w:bodyDiv w:val="1"/>
      <w:marLeft w:val="0"/>
      <w:marRight w:val="0"/>
      <w:marTop w:val="0"/>
      <w:marBottom w:val="0"/>
      <w:divBdr>
        <w:top w:val="none" w:sz="0" w:space="0" w:color="auto"/>
        <w:left w:val="none" w:sz="0" w:space="0" w:color="auto"/>
        <w:bottom w:val="none" w:sz="0" w:space="0" w:color="auto"/>
        <w:right w:val="none" w:sz="0" w:space="0" w:color="auto"/>
      </w:divBdr>
      <w:divsChild>
        <w:div w:id="1107234077">
          <w:marLeft w:val="0"/>
          <w:marRight w:val="0"/>
          <w:marTop w:val="0"/>
          <w:marBottom w:val="0"/>
          <w:divBdr>
            <w:top w:val="none" w:sz="0" w:space="0" w:color="auto"/>
            <w:left w:val="none" w:sz="0" w:space="0" w:color="auto"/>
            <w:bottom w:val="none" w:sz="0" w:space="0" w:color="auto"/>
            <w:right w:val="none" w:sz="0" w:space="0" w:color="auto"/>
          </w:divBdr>
          <w:divsChild>
            <w:div w:id="643394209">
              <w:marLeft w:val="0"/>
              <w:marRight w:val="0"/>
              <w:marTop w:val="0"/>
              <w:marBottom w:val="0"/>
              <w:divBdr>
                <w:top w:val="none" w:sz="0" w:space="0" w:color="auto"/>
                <w:left w:val="none" w:sz="0" w:space="0" w:color="auto"/>
                <w:bottom w:val="none" w:sz="0" w:space="0" w:color="auto"/>
                <w:right w:val="none" w:sz="0" w:space="0" w:color="auto"/>
              </w:divBdr>
              <w:divsChild>
                <w:div w:id="555552860">
                  <w:marLeft w:val="0"/>
                  <w:marRight w:val="0"/>
                  <w:marTop w:val="0"/>
                  <w:marBottom w:val="0"/>
                  <w:divBdr>
                    <w:top w:val="none" w:sz="0" w:space="0" w:color="auto"/>
                    <w:left w:val="none" w:sz="0" w:space="0" w:color="auto"/>
                    <w:bottom w:val="none" w:sz="0" w:space="0" w:color="auto"/>
                    <w:right w:val="none" w:sz="0" w:space="0" w:color="auto"/>
                  </w:divBdr>
                  <w:divsChild>
                    <w:div w:id="5644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12317">
      <w:bodyDiv w:val="1"/>
      <w:marLeft w:val="0"/>
      <w:marRight w:val="0"/>
      <w:marTop w:val="0"/>
      <w:marBottom w:val="0"/>
      <w:divBdr>
        <w:top w:val="none" w:sz="0" w:space="0" w:color="auto"/>
        <w:left w:val="none" w:sz="0" w:space="0" w:color="auto"/>
        <w:bottom w:val="none" w:sz="0" w:space="0" w:color="auto"/>
        <w:right w:val="none" w:sz="0" w:space="0" w:color="auto"/>
      </w:divBdr>
      <w:divsChild>
        <w:div w:id="414937654">
          <w:marLeft w:val="0"/>
          <w:marRight w:val="0"/>
          <w:marTop w:val="0"/>
          <w:marBottom w:val="0"/>
          <w:divBdr>
            <w:top w:val="none" w:sz="0" w:space="0" w:color="auto"/>
            <w:left w:val="none" w:sz="0" w:space="0" w:color="auto"/>
            <w:bottom w:val="none" w:sz="0" w:space="0" w:color="auto"/>
            <w:right w:val="none" w:sz="0" w:space="0" w:color="auto"/>
          </w:divBdr>
          <w:divsChild>
            <w:div w:id="1882858315">
              <w:marLeft w:val="0"/>
              <w:marRight w:val="0"/>
              <w:marTop w:val="0"/>
              <w:marBottom w:val="0"/>
              <w:divBdr>
                <w:top w:val="none" w:sz="0" w:space="0" w:color="auto"/>
                <w:left w:val="none" w:sz="0" w:space="0" w:color="auto"/>
                <w:bottom w:val="none" w:sz="0" w:space="0" w:color="auto"/>
                <w:right w:val="none" w:sz="0" w:space="0" w:color="auto"/>
              </w:divBdr>
              <w:divsChild>
                <w:div w:id="320086398">
                  <w:marLeft w:val="0"/>
                  <w:marRight w:val="0"/>
                  <w:marTop w:val="0"/>
                  <w:marBottom w:val="0"/>
                  <w:divBdr>
                    <w:top w:val="none" w:sz="0" w:space="0" w:color="auto"/>
                    <w:left w:val="none" w:sz="0" w:space="0" w:color="auto"/>
                    <w:bottom w:val="none" w:sz="0" w:space="0" w:color="auto"/>
                    <w:right w:val="none" w:sz="0" w:space="0" w:color="auto"/>
                  </w:divBdr>
                  <w:divsChild>
                    <w:div w:id="2451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06308">
      <w:bodyDiv w:val="1"/>
      <w:marLeft w:val="0"/>
      <w:marRight w:val="0"/>
      <w:marTop w:val="0"/>
      <w:marBottom w:val="0"/>
      <w:divBdr>
        <w:top w:val="none" w:sz="0" w:space="0" w:color="auto"/>
        <w:left w:val="none" w:sz="0" w:space="0" w:color="auto"/>
        <w:bottom w:val="none" w:sz="0" w:space="0" w:color="auto"/>
        <w:right w:val="none" w:sz="0" w:space="0" w:color="auto"/>
      </w:divBdr>
      <w:divsChild>
        <w:div w:id="794373411">
          <w:marLeft w:val="0"/>
          <w:marRight w:val="0"/>
          <w:marTop w:val="0"/>
          <w:marBottom w:val="0"/>
          <w:divBdr>
            <w:top w:val="none" w:sz="0" w:space="0" w:color="auto"/>
            <w:left w:val="none" w:sz="0" w:space="0" w:color="auto"/>
            <w:bottom w:val="none" w:sz="0" w:space="0" w:color="auto"/>
            <w:right w:val="none" w:sz="0" w:space="0" w:color="auto"/>
          </w:divBdr>
          <w:divsChild>
            <w:div w:id="684288929">
              <w:marLeft w:val="0"/>
              <w:marRight w:val="0"/>
              <w:marTop w:val="0"/>
              <w:marBottom w:val="0"/>
              <w:divBdr>
                <w:top w:val="none" w:sz="0" w:space="0" w:color="auto"/>
                <w:left w:val="none" w:sz="0" w:space="0" w:color="auto"/>
                <w:bottom w:val="none" w:sz="0" w:space="0" w:color="auto"/>
                <w:right w:val="none" w:sz="0" w:space="0" w:color="auto"/>
              </w:divBdr>
              <w:divsChild>
                <w:div w:id="1246065600">
                  <w:marLeft w:val="0"/>
                  <w:marRight w:val="0"/>
                  <w:marTop w:val="0"/>
                  <w:marBottom w:val="0"/>
                  <w:divBdr>
                    <w:top w:val="none" w:sz="0" w:space="0" w:color="auto"/>
                    <w:left w:val="none" w:sz="0" w:space="0" w:color="auto"/>
                    <w:bottom w:val="none" w:sz="0" w:space="0" w:color="auto"/>
                    <w:right w:val="none" w:sz="0" w:space="0" w:color="auto"/>
                  </w:divBdr>
                  <w:divsChild>
                    <w:div w:id="12389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04936">
      <w:bodyDiv w:val="1"/>
      <w:marLeft w:val="0"/>
      <w:marRight w:val="0"/>
      <w:marTop w:val="0"/>
      <w:marBottom w:val="0"/>
      <w:divBdr>
        <w:top w:val="none" w:sz="0" w:space="0" w:color="auto"/>
        <w:left w:val="none" w:sz="0" w:space="0" w:color="auto"/>
        <w:bottom w:val="none" w:sz="0" w:space="0" w:color="auto"/>
        <w:right w:val="none" w:sz="0" w:space="0" w:color="auto"/>
      </w:divBdr>
      <w:divsChild>
        <w:div w:id="724111379">
          <w:marLeft w:val="0"/>
          <w:marRight w:val="0"/>
          <w:marTop w:val="0"/>
          <w:marBottom w:val="0"/>
          <w:divBdr>
            <w:top w:val="none" w:sz="0" w:space="0" w:color="auto"/>
            <w:left w:val="none" w:sz="0" w:space="0" w:color="auto"/>
            <w:bottom w:val="none" w:sz="0" w:space="0" w:color="auto"/>
            <w:right w:val="none" w:sz="0" w:space="0" w:color="auto"/>
          </w:divBdr>
          <w:divsChild>
            <w:div w:id="644166984">
              <w:marLeft w:val="0"/>
              <w:marRight w:val="0"/>
              <w:marTop w:val="0"/>
              <w:marBottom w:val="0"/>
              <w:divBdr>
                <w:top w:val="none" w:sz="0" w:space="0" w:color="auto"/>
                <w:left w:val="none" w:sz="0" w:space="0" w:color="auto"/>
                <w:bottom w:val="none" w:sz="0" w:space="0" w:color="auto"/>
                <w:right w:val="none" w:sz="0" w:space="0" w:color="auto"/>
              </w:divBdr>
              <w:divsChild>
                <w:div w:id="1844512289">
                  <w:marLeft w:val="0"/>
                  <w:marRight w:val="0"/>
                  <w:marTop w:val="0"/>
                  <w:marBottom w:val="0"/>
                  <w:divBdr>
                    <w:top w:val="none" w:sz="0" w:space="0" w:color="auto"/>
                    <w:left w:val="none" w:sz="0" w:space="0" w:color="auto"/>
                    <w:bottom w:val="none" w:sz="0" w:space="0" w:color="auto"/>
                    <w:right w:val="none" w:sz="0" w:space="0" w:color="auto"/>
                  </w:divBdr>
                  <w:divsChild>
                    <w:div w:id="376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2400">
      <w:bodyDiv w:val="1"/>
      <w:marLeft w:val="0"/>
      <w:marRight w:val="0"/>
      <w:marTop w:val="0"/>
      <w:marBottom w:val="0"/>
      <w:divBdr>
        <w:top w:val="none" w:sz="0" w:space="0" w:color="auto"/>
        <w:left w:val="none" w:sz="0" w:space="0" w:color="auto"/>
        <w:bottom w:val="none" w:sz="0" w:space="0" w:color="auto"/>
        <w:right w:val="none" w:sz="0" w:space="0" w:color="auto"/>
      </w:divBdr>
      <w:divsChild>
        <w:div w:id="1335525150">
          <w:marLeft w:val="0"/>
          <w:marRight w:val="0"/>
          <w:marTop w:val="0"/>
          <w:marBottom w:val="0"/>
          <w:divBdr>
            <w:top w:val="none" w:sz="0" w:space="0" w:color="auto"/>
            <w:left w:val="none" w:sz="0" w:space="0" w:color="auto"/>
            <w:bottom w:val="none" w:sz="0" w:space="0" w:color="auto"/>
            <w:right w:val="none" w:sz="0" w:space="0" w:color="auto"/>
          </w:divBdr>
          <w:divsChild>
            <w:div w:id="833228306">
              <w:marLeft w:val="0"/>
              <w:marRight w:val="0"/>
              <w:marTop w:val="0"/>
              <w:marBottom w:val="0"/>
              <w:divBdr>
                <w:top w:val="none" w:sz="0" w:space="0" w:color="auto"/>
                <w:left w:val="none" w:sz="0" w:space="0" w:color="auto"/>
                <w:bottom w:val="none" w:sz="0" w:space="0" w:color="auto"/>
                <w:right w:val="none" w:sz="0" w:space="0" w:color="auto"/>
              </w:divBdr>
              <w:divsChild>
                <w:div w:id="351565570">
                  <w:marLeft w:val="0"/>
                  <w:marRight w:val="0"/>
                  <w:marTop w:val="0"/>
                  <w:marBottom w:val="0"/>
                  <w:divBdr>
                    <w:top w:val="none" w:sz="0" w:space="0" w:color="auto"/>
                    <w:left w:val="none" w:sz="0" w:space="0" w:color="auto"/>
                    <w:bottom w:val="none" w:sz="0" w:space="0" w:color="auto"/>
                    <w:right w:val="none" w:sz="0" w:space="0" w:color="auto"/>
                  </w:divBdr>
                  <w:divsChild>
                    <w:div w:id="2484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12178">
      <w:bodyDiv w:val="1"/>
      <w:marLeft w:val="0"/>
      <w:marRight w:val="0"/>
      <w:marTop w:val="0"/>
      <w:marBottom w:val="0"/>
      <w:divBdr>
        <w:top w:val="none" w:sz="0" w:space="0" w:color="auto"/>
        <w:left w:val="none" w:sz="0" w:space="0" w:color="auto"/>
        <w:bottom w:val="none" w:sz="0" w:space="0" w:color="auto"/>
        <w:right w:val="none" w:sz="0" w:space="0" w:color="auto"/>
      </w:divBdr>
      <w:divsChild>
        <w:div w:id="1371148094">
          <w:marLeft w:val="0"/>
          <w:marRight w:val="0"/>
          <w:marTop w:val="0"/>
          <w:marBottom w:val="0"/>
          <w:divBdr>
            <w:top w:val="none" w:sz="0" w:space="0" w:color="auto"/>
            <w:left w:val="none" w:sz="0" w:space="0" w:color="auto"/>
            <w:bottom w:val="none" w:sz="0" w:space="0" w:color="auto"/>
            <w:right w:val="none" w:sz="0" w:space="0" w:color="auto"/>
          </w:divBdr>
          <w:divsChild>
            <w:div w:id="1006440221">
              <w:marLeft w:val="0"/>
              <w:marRight w:val="0"/>
              <w:marTop w:val="0"/>
              <w:marBottom w:val="0"/>
              <w:divBdr>
                <w:top w:val="none" w:sz="0" w:space="0" w:color="auto"/>
                <w:left w:val="none" w:sz="0" w:space="0" w:color="auto"/>
                <w:bottom w:val="none" w:sz="0" w:space="0" w:color="auto"/>
                <w:right w:val="none" w:sz="0" w:space="0" w:color="auto"/>
              </w:divBdr>
              <w:divsChild>
                <w:div w:id="422724801">
                  <w:marLeft w:val="0"/>
                  <w:marRight w:val="0"/>
                  <w:marTop w:val="0"/>
                  <w:marBottom w:val="0"/>
                  <w:divBdr>
                    <w:top w:val="none" w:sz="0" w:space="0" w:color="auto"/>
                    <w:left w:val="none" w:sz="0" w:space="0" w:color="auto"/>
                    <w:bottom w:val="none" w:sz="0" w:space="0" w:color="auto"/>
                    <w:right w:val="none" w:sz="0" w:space="0" w:color="auto"/>
                  </w:divBdr>
                  <w:divsChild>
                    <w:div w:id="8904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48651">
      <w:bodyDiv w:val="1"/>
      <w:marLeft w:val="0"/>
      <w:marRight w:val="0"/>
      <w:marTop w:val="0"/>
      <w:marBottom w:val="0"/>
      <w:divBdr>
        <w:top w:val="none" w:sz="0" w:space="0" w:color="auto"/>
        <w:left w:val="none" w:sz="0" w:space="0" w:color="auto"/>
        <w:bottom w:val="none" w:sz="0" w:space="0" w:color="auto"/>
        <w:right w:val="none" w:sz="0" w:space="0" w:color="auto"/>
      </w:divBdr>
      <w:divsChild>
        <w:div w:id="667827913">
          <w:marLeft w:val="0"/>
          <w:marRight w:val="0"/>
          <w:marTop w:val="0"/>
          <w:marBottom w:val="0"/>
          <w:divBdr>
            <w:top w:val="none" w:sz="0" w:space="0" w:color="auto"/>
            <w:left w:val="none" w:sz="0" w:space="0" w:color="auto"/>
            <w:bottom w:val="none" w:sz="0" w:space="0" w:color="auto"/>
            <w:right w:val="none" w:sz="0" w:space="0" w:color="auto"/>
          </w:divBdr>
          <w:divsChild>
            <w:div w:id="1663661973">
              <w:marLeft w:val="0"/>
              <w:marRight w:val="0"/>
              <w:marTop w:val="0"/>
              <w:marBottom w:val="0"/>
              <w:divBdr>
                <w:top w:val="none" w:sz="0" w:space="0" w:color="auto"/>
                <w:left w:val="none" w:sz="0" w:space="0" w:color="auto"/>
                <w:bottom w:val="none" w:sz="0" w:space="0" w:color="auto"/>
                <w:right w:val="none" w:sz="0" w:space="0" w:color="auto"/>
              </w:divBdr>
              <w:divsChild>
                <w:div w:id="1106853538">
                  <w:marLeft w:val="0"/>
                  <w:marRight w:val="0"/>
                  <w:marTop w:val="0"/>
                  <w:marBottom w:val="0"/>
                  <w:divBdr>
                    <w:top w:val="none" w:sz="0" w:space="0" w:color="auto"/>
                    <w:left w:val="none" w:sz="0" w:space="0" w:color="auto"/>
                    <w:bottom w:val="none" w:sz="0" w:space="0" w:color="auto"/>
                    <w:right w:val="none" w:sz="0" w:space="0" w:color="auto"/>
                  </w:divBdr>
                  <w:divsChild>
                    <w:div w:id="31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01633">
      <w:bodyDiv w:val="1"/>
      <w:marLeft w:val="0"/>
      <w:marRight w:val="0"/>
      <w:marTop w:val="0"/>
      <w:marBottom w:val="0"/>
      <w:divBdr>
        <w:top w:val="none" w:sz="0" w:space="0" w:color="auto"/>
        <w:left w:val="none" w:sz="0" w:space="0" w:color="auto"/>
        <w:bottom w:val="none" w:sz="0" w:space="0" w:color="auto"/>
        <w:right w:val="none" w:sz="0" w:space="0" w:color="auto"/>
      </w:divBdr>
      <w:divsChild>
        <w:div w:id="1567229805">
          <w:marLeft w:val="0"/>
          <w:marRight w:val="0"/>
          <w:marTop w:val="0"/>
          <w:marBottom w:val="0"/>
          <w:divBdr>
            <w:top w:val="none" w:sz="0" w:space="0" w:color="auto"/>
            <w:left w:val="none" w:sz="0" w:space="0" w:color="auto"/>
            <w:bottom w:val="none" w:sz="0" w:space="0" w:color="auto"/>
            <w:right w:val="none" w:sz="0" w:space="0" w:color="auto"/>
          </w:divBdr>
          <w:divsChild>
            <w:div w:id="876770912">
              <w:marLeft w:val="0"/>
              <w:marRight w:val="0"/>
              <w:marTop w:val="0"/>
              <w:marBottom w:val="0"/>
              <w:divBdr>
                <w:top w:val="none" w:sz="0" w:space="0" w:color="auto"/>
                <w:left w:val="none" w:sz="0" w:space="0" w:color="auto"/>
                <w:bottom w:val="none" w:sz="0" w:space="0" w:color="auto"/>
                <w:right w:val="none" w:sz="0" w:space="0" w:color="auto"/>
              </w:divBdr>
              <w:divsChild>
                <w:div w:id="546913622">
                  <w:marLeft w:val="0"/>
                  <w:marRight w:val="0"/>
                  <w:marTop w:val="0"/>
                  <w:marBottom w:val="0"/>
                  <w:divBdr>
                    <w:top w:val="none" w:sz="0" w:space="0" w:color="auto"/>
                    <w:left w:val="none" w:sz="0" w:space="0" w:color="auto"/>
                    <w:bottom w:val="none" w:sz="0" w:space="0" w:color="auto"/>
                    <w:right w:val="none" w:sz="0" w:space="0" w:color="auto"/>
                  </w:divBdr>
                  <w:divsChild>
                    <w:div w:id="3440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5421">
      <w:bodyDiv w:val="1"/>
      <w:marLeft w:val="0"/>
      <w:marRight w:val="0"/>
      <w:marTop w:val="0"/>
      <w:marBottom w:val="0"/>
      <w:divBdr>
        <w:top w:val="none" w:sz="0" w:space="0" w:color="auto"/>
        <w:left w:val="none" w:sz="0" w:space="0" w:color="auto"/>
        <w:bottom w:val="none" w:sz="0" w:space="0" w:color="auto"/>
        <w:right w:val="none" w:sz="0" w:space="0" w:color="auto"/>
      </w:divBdr>
      <w:divsChild>
        <w:div w:id="1229999012">
          <w:marLeft w:val="0"/>
          <w:marRight w:val="0"/>
          <w:marTop w:val="0"/>
          <w:marBottom w:val="0"/>
          <w:divBdr>
            <w:top w:val="none" w:sz="0" w:space="0" w:color="auto"/>
            <w:left w:val="none" w:sz="0" w:space="0" w:color="auto"/>
            <w:bottom w:val="none" w:sz="0" w:space="0" w:color="auto"/>
            <w:right w:val="none" w:sz="0" w:space="0" w:color="auto"/>
          </w:divBdr>
          <w:divsChild>
            <w:div w:id="263920000">
              <w:marLeft w:val="0"/>
              <w:marRight w:val="0"/>
              <w:marTop w:val="0"/>
              <w:marBottom w:val="0"/>
              <w:divBdr>
                <w:top w:val="none" w:sz="0" w:space="0" w:color="auto"/>
                <w:left w:val="none" w:sz="0" w:space="0" w:color="auto"/>
                <w:bottom w:val="none" w:sz="0" w:space="0" w:color="auto"/>
                <w:right w:val="none" w:sz="0" w:space="0" w:color="auto"/>
              </w:divBdr>
              <w:divsChild>
                <w:div w:id="35667863">
                  <w:marLeft w:val="0"/>
                  <w:marRight w:val="0"/>
                  <w:marTop w:val="0"/>
                  <w:marBottom w:val="0"/>
                  <w:divBdr>
                    <w:top w:val="none" w:sz="0" w:space="0" w:color="auto"/>
                    <w:left w:val="none" w:sz="0" w:space="0" w:color="auto"/>
                    <w:bottom w:val="none" w:sz="0" w:space="0" w:color="auto"/>
                    <w:right w:val="none" w:sz="0" w:space="0" w:color="auto"/>
                  </w:divBdr>
                  <w:divsChild>
                    <w:div w:id="5220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66767">
      <w:bodyDiv w:val="1"/>
      <w:marLeft w:val="0"/>
      <w:marRight w:val="0"/>
      <w:marTop w:val="0"/>
      <w:marBottom w:val="0"/>
      <w:divBdr>
        <w:top w:val="none" w:sz="0" w:space="0" w:color="auto"/>
        <w:left w:val="none" w:sz="0" w:space="0" w:color="auto"/>
        <w:bottom w:val="none" w:sz="0" w:space="0" w:color="auto"/>
        <w:right w:val="none" w:sz="0" w:space="0" w:color="auto"/>
      </w:divBdr>
      <w:divsChild>
        <w:div w:id="674385728">
          <w:marLeft w:val="0"/>
          <w:marRight w:val="0"/>
          <w:marTop w:val="0"/>
          <w:marBottom w:val="0"/>
          <w:divBdr>
            <w:top w:val="none" w:sz="0" w:space="0" w:color="auto"/>
            <w:left w:val="none" w:sz="0" w:space="0" w:color="auto"/>
            <w:bottom w:val="none" w:sz="0" w:space="0" w:color="auto"/>
            <w:right w:val="none" w:sz="0" w:space="0" w:color="auto"/>
          </w:divBdr>
          <w:divsChild>
            <w:div w:id="1021198695">
              <w:marLeft w:val="0"/>
              <w:marRight w:val="0"/>
              <w:marTop w:val="0"/>
              <w:marBottom w:val="0"/>
              <w:divBdr>
                <w:top w:val="none" w:sz="0" w:space="0" w:color="auto"/>
                <w:left w:val="none" w:sz="0" w:space="0" w:color="auto"/>
                <w:bottom w:val="none" w:sz="0" w:space="0" w:color="auto"/>
                <w:right w:val="none" w:sz="0" w:space="0" w:color="auto"/>
              </w:divBdr>
              <w:divsChild>
                <w:div w:id="811564005">
                  <w:marLeft w:val="0"/>
                  <w:marRight w:val="0"/>
                  <w:marTop w:val="0"/>
                  <w:marBottom w:val="0"/>
                  <w:divBdr>
                    <w:top w:val="none" w:sz="0" w:space="0" w:color="auto"/>
                    <w:left w:val="none" w:sz="0" w:space="0" w:color="auto"/>
                    <w:bottom w:val="none" w:sz="0" w:space="0" w:color="auto"/>
                    <w:right w:val="none" w:sz="0" w:space="0" w:color="auto"/>
                  </w:divBdr>
                  <w:divsChild>
                    <w:div w:id="884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6499">
      <w:bodyDiv w:val="1"/>
      <w:marLeft w:val="0"/>
      <w:marRight w:val="0"/>
      <w:marTop w:val="0"/>
      <w:marBottom w:val="0"/>
      <w:divBdr>
        <w:top w:val="none" w:sz="0" w:space="0" w:color="auto"/>
        <w:left w:val="none" w:sz="0" w:space="0" w:color="auto"/>
        <w:bottom w:val="none" w:sz="0" w:space="0" w:color="auto"/>
        <w:right w:val="none" w:sz="0" w:space="0" w:color="auto"/>
      </w:divBdr>
      <w:divsChild>
        <w:div w:id="1013846994">
          <w:marLeft w:val="0"/>
          <w:marRight w:val="0"/>
          <w:marTop w:val="0"/>
          <w:marBottom w:val="0"/>
          <w:divBdr>
            <w:top w:val="none" w:sz="0" w:space="0" w:color="auto"/>
            <w:left w:val="none" w:sz="0" w:space="0" w:color="auto"/>
            <w:bottom w:val="none" w:sz="0" w:space="0" w:color="auto"/>
            <w:right w:val="none" w:sz="0" w:space="0" w:color="auto"/>
          </w:divBdr>
          <w:divsChild>
            <w:div w:id="1093159592">
              <w:marLeft w:val="0"/>
              <w:marRight w:val="0"/>
              <w:marTop w:val="0"/>
              <w:marBottom w:val="0"/>
              <w:divBdr>
                <w:top w:val="none" w:sz="0" w:space="0" w:color="auto"/>
                <w:left w:val="none" w:sz="0" w:space="0" w:color="auto"/>
                <w:bottom w:val="none" w:sz="0" w:space="0" w:color="auto"/>
                <w:right w:val="none" w:sz="0" w:space="0" w:color="auto"/>
              </w:divBdr>
              <w:divsChild>
                <w:div w:id="400368134">
                  <w:marLeft w:val="0"/>
                  <w:marRight w:val="0"/>
                  <w:marTop w:val="0"/>
                  <w:marBottom w:val="0"/>
                  <w:divBdr>
                    <w:top w:val="none" w:sz="0" w:space="0" w:color="auto"/>
                    <w:left w:val="none" w:sz="0" w:space="0" w:color="auto"/>
                    <w:bottom w:val="none" w:sz="0" w:space="0" w:color="auto"/>
                    <w:right w:val="none" w:sz="0" w:space="0" w:color="auto"/>
                  </w:divBdr>
                  <w:divsChild>
                    <w:div w:id="19814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bl-1.com/h/QPvhs9K?url=http://litterplanportal.zerowast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asteServices@falkir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1641B7-260D-4584-A10D-EA817B13BF28}" type="doc">
      <dgm:prSet loTypeId="urn:microsoft.com/office/officeart/2005/8/layout/radial4" loCatId="relationship" qsTypeId="urn:microsoft.com/office/officeart/2005/8/quickstyle/simple5" qsCatId="simple" csTypeId="urn:microsoft.com/office/officeart/2005/8/colors/colorful5" csCatId="colorful" phldr="1"/>
      <dgm:spPr/>
      <dgm:t>
        <a:bodyPr/>
        <a:lstStyle/>
        <a:p>
          <a:endParaRPr lang="en-GB"/>
        </a:p>
      </dgm:t>
    </dgm:pt>
    <dgm:pt modelId="{208EB09C-3F4F-4F72-8DF2-D2D5EF24C1D8}">
      <dgm:prSet phldrT="[Text]" custT="1">
        <dgm:style>
          <a:lnRef idx="2">
            <a:schemeClr val="dk1"/>
          </a:lnRef>
          <a:fillRef idx="1">
            <a:schemeClr val="lt1"/>
          </a:fillRef>
          <a:effectRef idx="0">
            <a:schemeClr val="dk1"/>
          </a:effectRef>
          <a:fontRef idx="minor">
            <a:schemeClr val="dk1"/>
          </a:fontRef>
        </dgm:style>
      </dgm:prSet>
      <dgm:spPr>
        <a:solidFill>
          <a:srgbClr val="A3BB0D"/>
        </a:solidFill>
        <a:ln>
          <a:solidFill>
            <a:srgbClr val="A3BB0D"/>
          </a:solidFill>
        </a:ln>
      </dgm:spPr>
      <dgm:t>
        <a:bodyPr/>
        <a:lstStyle/>
        <a:p>
          <a:pPr>
            <a:lnSpc>
              <a:spcPct val="100000"/>
            </a:lnSpc>
            <a:spcBef>
              <a:spcPts val="600"/>
            </a:spcBef>
            <a:spcAft>
              <a:spcPts val="600"/>
            </a:spcAft>
          </a:pPr>
          <a:r>
            <a:rPr lang="en-GB" sz="1500">
              <a:solidFill>
                <a:sysClr val="windowText" lastClr="000000"/>
              </a:solidFill>
              <a:latin typeface="Arial" panose="020B0604020202020204" pitchFamily="34" charset="0"/>
              <a:cs typeface="Arial" panose="020B0604020202020204" pitchFamily="34" charset="0"/>
            </a:rPr>
            <a:t>Our contribution to creating a litter free Scotland</a:t>
          </a:r>
        </a:p>
      </dgm:t>
    </dgm:pt>
    <dgm:pt modelId="{1228F35F-DBE7-4DFD-9E07-1C2D26DA6741}" type="parTrans" cxnId="{7D698435-5FB7-49A2-A5BD-51B32E8CFD39}">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308310FC-0368-495A-B83B-00A6514C5827}" type="sibTrans" cxnId="{7D698435-5FB7-49A2-A5BD-51B32E8CFD39}">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CE4F4CC2-D4D6-4A94-A979-3B657441CADA}">
      <dgm:prSet phldrT="[Text]" custT="1">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r>
            <a:rPr lang="en-GB" sz="1500">
              <a:solidFill>
                <a:sysClr val="windowText" lastClr="000000"/>
              </a:solidFill>
              <a:latin typeface="Arial" panose="020B0604020202020204" pitchFamily="34" charset="0"/>
              <a:cs typeface="Arial" panose="020B0604020202020204" pitchFamily="34" charset="0"/>
            </a:rPr>
            <a:t>Actions on information</a:t>
          </a:r>
        </a:p>
      </dgm:t>
    </dgm:pt>
    <dgm:pt modelId="{A4CEAC3A-142D-43BA-9315-88237016D11C}" type="parTrans" cxnId="{9AA0D2DA-5F06-4F31-A506-E6EC1F184A0B}">
      <dgm:prSet>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E2479DF9-4569-46AA-A0A3-36F73DA685D1}" type="sibTrans" cxnId="{9AA0D2DA-5F06-4F31-A506-E6EC1F184A0B}">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286DA87E-79C5-4343-9077-607C011F1F1B}">
      <dgm:prSet phldrT="[Text]" custT="1">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r>
            <a:rPr lang="en-GB" sz="1500">
              <a:solidFill>
                <a:sysClr val="windowText" lastClr="000000"/>
              </a:solidFill>
              <a:latin typeface="Arial" panose="020B0604020202020204" pitchFamily="34" charset="0"/>
              <a:cs typeface="Arial" panose="020B0604020202020204" pitchFamily="34" charset="0"/>
            </a:rPr>
            <a:t>Actions on infrastructure</a:t>
          </a:r>
        </a:p>
      </dgm:t>
    </dgm:pt>
    <dgm:pt modelId="{74FFBBBE-094D-467B-9A11-93BC910F1328}" type="parTrans" cxnId="{266536D3-BF5F-4234-8F79-E37A8197C733}">
      <dgm:prSet>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CD7AF945-4B69-463E-A7BA-476D67A31052}" type="sibTrans" cxnId="{266536D3-BF5F-4234-8F79-E37A8197C733}">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BB646967-71E0-4BA7-862D-593D63E69764}">
      <dgm:prSet phldrT="[Text]" custT="1">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r>
            <a:rPr lang="en-GB" sz="1500">
              <a:solidFill>
                <a:sysClr val="windowText" lastClr="000000"/>
              </a:solidFill>
              <a:latin typeface="Arial" panose="020B0604020202020204" pitchFamily="34" charset="0"/>
              <a:cs typeface="Arial" panose="020B0604020202020204" pitchFamily="34" charset="0"/>
            </a:rPr>
            <a:t>Actions on enforcement</a:t>
          </a:r>
        </a:p>
      </dgm:t>
    </dgm:pt>
    <dgm:pt modelId="{6916A094-7229-439A-86CC-04AD82E25B05}" type="parTrans" cxnId="{77A1D1CD-0124-47B4-AA4E-FAA13B598EE8}">
      <dgm:prSet>
        <dgm:style>
          <a:lnRef idx="2">
            <a:schemeClr val="dk1"/>
          </a:lnRef>
          <a:fillRef idx="1">
            <a:schemeClr val="lt1"/>
          </a:fillRef>
          <a:effectRef idx="0">
            <a:schemeClr val="dk1"/>
          </a:effectRef>
          <a:fontRef idx="minor">
            <a:schemeClr val="dk1"/>
          </a:fontRef>
        </dgm:style>
      </dgm:prSet>
      <dgm:spPr>
        <a:solidFill>
          <a:srgbClr val="00A6BF"/>
        </a:solidFill>
        <a:ln>
          <a:solidFill>
            <a:srgbClr val="00A6BF"/>
          </a:solidFill>
        </a:ln>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B69E9DED-14C1-4933-923D-CAB9858CD4F5}" type="sibTrans" cxnId="{77A1D1CD-0124-47B4-AA4E-FAA13B598EE8}">
      <dgm:prSet/>
      <dgm:spPr/>
      <dgm:t>
        <a:bodyPr/>
        <a:lstStyle/>
        <a:p>
          <a:pPr>
            <a:lnSpc>
              <a:spcPct val="100000"/>
            </a:lnSpc>
            <a:spcBef>
              <a:spcPts val="600"/>
            </a:spcBef>
            <a:spcAft>
              <a:spcPts val="600"/>
            </a:spcAft>
          </a:pPr>
          <a:endParaRPr lang="en-GB" sz="1500">
            <a:latin typeface="Arial" panose="020B0604020202020204" pitchFamily="34" charset="0"/>
            <a:cs typeface="Arial" panose="020B0604020202020204" pitchFamily="34" charset="0"/>
          </a:endParaRPr>
        </a:p>
      </dgm:t>
    </dgm:pt>
    <dgm:pt modelId="{E92775AA-2A59-4023-9887-6D498FB92F7F}" type="pres">
      <dgm:prSet presAssocID="{1B1641B7-260D-4584-A10D-EA817B13BF28}" presName="cycle" presStyleCnt="0">
        <dgm:presLayoutVars>
          <dgm:chMax val="1"/>
          <dgm:dir/>
          <dgm:animLvl val="ctr"/>
          <dgm:resizeHandles val="exact"/>
        </dgm:presLayoutVars>
      </dgm:prSet>
      <dgm:spPr/>
    </dgm:pt>
    <dgm:pt modelId="{CB44BE49-D8C3-448E-8576-7D3EEBA4D923}" type="pres">
      <dgm:prSet presAssocID="{208EB09C-3F4F-4F72-8DF2-D2D5EF24C1D8}" presName="centerShape" presStyleLbl="node0" presStyleIdx="0" presStyleCnt="1"/>
      <dgm:spPr/>
    </dgm:pt>
    <dgm:pt modelId="{D1171CFC-7B76-4FA2-95A1-1A8D87418BB5}" type="pres">
      <dgm:prSet presAssocID="{A4CEAC3A-142D-43BA-9315-88237016D11C}" presName="parTrans" presStyleLbl="bgSibTrans2D1" presStyleIdx="0" presStyleCnt="3"/>
      <dgm:spPr/>
    </dgm:pt>
    <dgm:pt modelId="{1578FCA0-985F-4331-BF4B-8017DAB43258}" type="pres">
      <dgm:prSet presAssocID="{CE4F4CC2-D4D6-4A94-A979-3B657441CADA}" presName="node" presStyleLbl="node1" presStyleIdx="0" presStyleCnt="3">
        <dgm:presLayoutVars>
          <dgm:bulletEnabled val="1"/>
        </dgm:presLayoutVars>
      </dgm:prSet>
      <dgm:spPr/>
    </dgm:pt>
    <dgm:pt modelId="{EA040B8B-508C-4F5E-B8F2-3256E4B16309}" type="pres">
      <dgm:prSet presAssocID="{74FFBBBE-094D-467B-9A11-93BC910F1328}" presName="parTrans" presStyleLbl="bgSibTrans2D1" presStyleIdx="1" presStyleCnt="3"/>
      <dgm:spPr/>
    </dgm:pt>
    <dgm:pt modelId="{6BD2BB18-C07F-4A68-8436-81E6BB5914CB}" type="pres">
      <dgm:prSet presAssocID="{286DA87E-79C5-4343-9077-607C011F1F1B}" presName="node" presStyleLbl="node1" presStyleIdx="1" presStyleCnt="3">
        <dgm:presLayoutVars>
          <dgm:bulletEnabled val="1"/>
        </dgm:presLayoutVars>
      </dgm:prSet>
      <dgm:spPr/>
    </dgm:pt>
    <dgm:pt modelId="{61F3B682-E51A-4F89-9ACF-67633FEDB363}" type="pres">
      <dgm:prSet presAssocID="{6916A094-7229-439A-86CC-04AD82E25B05}" presName="parTrans" presStyleLbl="bgSibTrans2D1" presStyleIdx="2" presStyleCnt="3"/>
      <dgm:spPr/>
    </dgm:pt>
    <dgm:pt modelId="{D03D0371-908D-40F2-963E-CB0276642D58}" type="pres">
      <dgm:prSet presAssocID="{BB646967-71E0-4BA7-862D-593D63E69764}" presName="node" presStyleLbl="node1" presStyleIdx="2" presStyleCnt="3">
        <dgm:presLayoutVars>
          <dgm:bulletEnabled val="1"/>
        </dgm:presLayoutVars>
      </dgm:prSet>
      <dgm:spPr/>
    </dgm:pt>
  </dgm:ptLst>
  <dgm:cxnLst>
    <dgm:cxn modelId="{EF32DD03-F894-4CEA-8A7E-42B7C33C4B6D}" type="presOf" srcId="{CE4F4CC2-D4D6-4A94-A979-3B657441CADA}" destId="{1578FCA0-985F-4331-BF4B-8017DAB43258}" srcOrd="0" destOrd="0" presId="urn:microsoft.com/office/officeart/2005/8/layout/radial4"/>
    <dgm:cxn modelId="{EEA4C408-AE03-44C9-9EF3-592DB8E318BA}" type="presOf" srcId="{6916A094-7229-439A-86CC-04AD82E25B05}" destId="{61F3B682-E51A-4F89-9ACF-67633FEDB363}" srcOrd="0" destOrd="0" presId="urn:microsoft.com/office/officeart/2005/8/layout/radial4"/>
    <dgm:cxn modelId="{85427825-74CA-47D3-8580-325D510DC6CA}" type="presOf" srcId="{A4CEAC3A-142D-43BA-9315-88237016D11C}" destId="{D1171CFC-7B76-4FA2-95A1-1A8D87418BB5}" srcOrd="0" destOrd="0" presId="urn:microsoft.com/office/officeart/2005/8/layout/radial4"/>
    <dgm:cxn modelId="{7D698435-5FB7-49A2-A5BD-51B32E8CFD39}" srcId="{1B1641B7-260D-4584-A10D-EA817B13BF28}" destId="{208EB09C-3F4F-4F72-8DF2-D2D5EF24C1D8}" srcOrd="0" destOrd="0" parTransId="{1228F35F-DBE7-4DFD-9E07-1C2D26DA6741}" sibTransId="{308310FC-0368-495A-B83B-00A6514C5827}"/>
    <dgm:cxn modelId="{934CF03C-42A1-4AE6-A60F-0FDFA766C40D}" type="presOf" srcId="{74FFBBBE-094D-467B-9A11-93BC910F1328}" destId="{EA040B8B-508C-4F5E-B8F2-3256E4B16309}" srcOrd="0" destOrd="0" presId="urn:microsoft.com/office/officeart/2005/8/layout/radial4"/>
    <dgm:cxn modelId="{F0DDF65D-B78D-4B85-ABA1-78DDDC3847C7}" type="presOf" srcId="{1B1641B7-260D-4584-A10D-EA817B13BF28}" destId="{E92775AA-2A59-4023-9887-6D498FB92F7F}" srcOrd="0" destOrd="0" presId="urn:microsoft.com/office/officeart/2005/8/layout/radial4"/>
    <dgm:cxn modelId="{E4BF29B1-77FA-4674-8643-EBC8F35C0433}" type="presOf" srcId="{BB646967-71E0-4BA7-862D-593D63E69764}" destId="{D03D0371-908D-40F2-963E-CB0276642D58}" srcOrd="0" destOrd="0" presId="urn:microsoft.com/office/officeart/2005/8/layout/radial4"/>
    <dgm:cxn modelId="{77A1D1CD-0124-47B4-AA4E-FAA13B598EE8}" srcId="{208EB09C-3F4F-4F72-8DF2-D2D5EF24C1D8}" destId="{BB646967-71E0-4BA7-862D-593D63E69764}" srcOrd="2" destOrd="0" parTransId="{6916A094-7229-439A-86CC-04AD82E25B05}" sibTransId="{B69E9DED-14C1-4933-923D-CAB9858CD4F5}"/>
    <dgm:cxn modelId="{266536D3-BF5F-4234-8F79-E37A8197C733}" srcId="{208EB09C-3F4F-4F72-8DF2-D2D5EF24C1D8}" destId="{286DA87E-79C5-4343-9077-607C011F1F1B}" srcOrd="1" destOrd="0" parTransId="{74FFBBBE-094D-467B-9A11-93BC910F1328}" sibTransId="{CD7AF945-4B69-463E-A7BA-476D67A31052}"/>
    <dgm:cxn modelId="{9AA0D2DA-5F06-4F31-A506-E6EC1F184A0B}" srcId="{208EB09C-3F4F-4F72-8DF2-D2D5EF24C1D8}" destId="{CE4F4CC2-D4D6-4A94-A979-3B657441CADA}" srcOrd="0" destOrd="0" parTransId="{A4CEAC3A-142D-43BA-9315-88237016D11C}" sibTransId="{E2479DF9-4569-46AA-A0A3-36F73DA685D1}"/>
    <dgm:cxn modelId="{7903FAEA-AAB5-47B2-A0BB-558C3A915019}" type="presOf" srcId="{208EB09C-3F4F-4F72-8DF2-D2D5EF24C1D8}" destId="{CB44BE49-D8C3-448E-8576-7D3EEBA4D923}" srcOrd="0" destOrd="0" presId="urn:microsoft.com/office/officeart/2005/8/layout/radial4"/>
    <dgm:cxn modelId="{EB5064EE-DB20-40E9-8465-C974AEEA83CA}" type="presOf" srcId="{286DA87E-79C5-4343-9077-607C011F1F1B}" destId="{6BD2BB18-C07F-4A68-8436-81E6BB5914CB}" srcOrd="0" destOrd="0" presId="urn:microsoft.com/office/officeart/2005/8/layout/radial4"/>
    <dgm:cxn modelId="{2C2547F7-936E-41A8-9E04-B2EB2B025EC1}" type="presParOf" srcId="{E92775AA-2A59-4023-9887-6D498FB92F7F}" destId="{CB44BE49-D8C3-448E-8576-7D3EEBA4D923}" srcOrd="0" destOrd="0" presId="urn:microsoft.com/office/officeart/2005/8/layout/radial4"/>
    <dgm:cxn modelId="{77F0AE17-2867-4243-93A0-9DEB1FA99188}" type="presParOf" srcId="{E92775AA-2A59-4023-9887-6D498FB92F7F}" destId="{D1171CFC-7B76-4FA2-95A1-1A8D87418BB5}" srcOrd="1" destOrd="0" presId="urn:microsoft.com/office/officeart/2005/8/layout/radial4"/>
    <dgm:cxn modelId="{08096996-7EA9-4B5B-A291-9C1D5A4E539C}" type="presParOf" srcId="{E92775AA-2A59-4023-9887-6D498FB92F7F}" destId="{1578FCA0-985F-4331-BF4B-8017DAB43258}" srcOrd="2" destOrd="0" presId="urn:microsoft.com/office/officeart/2005/8/layout/radial4"/>
    <dgm:cxn modelId="{1D0BD41E-D61A-4180-9523-5544BDE8EBB9}" type="presParOf" srcId="{E92775AA-2A59-4023-9887-6D498FB92F7F}" destId="{EA040B8B-508C-4F5E-B8F2-3256E4B16309}" srcOrd="3" destOrd="0" presId="urn:microsoft.com/office/officeart/2005/8/layout/radial4"/>
    <dgm:cxn modelId="{DD6509C0-2F6A-44C7-881C-D065031163A0}" type="presParOf" srcId="{E92775AA-2A59-4023-9887-6D498FB92F7F}" destId="{6BD2BB18-C07F-4A68-8436-81E6BB5914CB}" srcOrd="4" destOrd="0" presId="urn:microsoft.com/office/officeart/2005/8/layout/radial4"/>
    <dgm:cxn modelId="{D27CAE43-3BD1-4F9D-A601-FE51E22C906F}" type="presParOf" srcId="{E92775AA-2A59-4023-9887-6D498FB92F7F}" destId="{61F3B682-E51A-4F89-9ACF-67633FEDB363}" srcOrd="5" destOrd="0" presId="urn:microsoft.com/office/officeart/2005/8/layout/radial4"/>
    <dgm:cxn modelId="{AE26536C-D622-41CD-9B8A-776AC0093A4C}" type="presParOf" srcId="{E92775AA-2A59-4023-9887-6D498FB92F7F}" destId="{D03D0371-908D-40F2-963E-CB0276642D58}" srcOrd="6"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4BE49-D8C3-448E-8576-7D3EEBA4D923}">
      <dsp:nvSpPr>
        <dsp:cNvPr id="0" name=""/>
        <dsp:cNvSpPr/>
      </dsp:nvSpPr>
      <dsp:spPr>
        <a:xfrm>
          <a:off x="2013385" y="1739549"/>
          <a:ext cx="1459628" cy="1459628"/>
        </a:xfrm>
        <a:prstGeom prst="ellipse">
          <a:avLst/>
        </a:prstGeom>
        <a:solidFill>
          <a:srgbClr val="A3BB0D"/>
        </a:solidFill>
        <a:ln w="12700" cap="flat" cmpd="sng" algn="ctr">
          <a:solidFill>
            <a:srgbClr val="A3BB0D"/>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100000"/>
            </a:lnSpc>
            <a:spcBef>
              <a:spcPct val="0"/>
            </a:spcBef>
            <a:spcAft>
              <a:spcPts val="600"/>
            </a:spcAft>
            <a:buNone/>
          </a:pPr>
          <a:r>
            <a:rPr lang="en-GB" sz="1500" kern="1200">
              <a:solidFill>
                <a:sysClr val="windowText" lastClr="000000"/>
              </a:solidFill>
              <a:latin typeface="Arial" panose="020B0604020202020204" pitchFamily="34" charset="0"/>
              <a:cs typeface="Arial" panose="020B0604020202020204" pitchFamily="34" charset="0"/>
            </a:rPr>
            <a:t>Our contribution to creating a litter free Scotland</a:t>
          </a:r>
        </a:p>
      </dsp:txBody>
      <dsp:txXfrm>
        <a:off x="2227143" y="1953307"/>
        <a:ext cx="1032112" cy="1032112"/>
      </dsp:txXfrm>
    </dsp:sp>
    <dsp:sp modelId="{D1171CFC-7B76-4FA2-95A1-1A8D87418BB5}">
      <dsp:nvSpPr>
        <dsp:cNvPr id="0" name=""/>
        <dsp:cNvSpPr/>
      </dsp:nvSpPr>
      <dsp:spPr>
        <a:xfrm rot="12900000">
          <a:off x="1074621" y="1484629"/>
          <a:ext cx="1118566" cy="415994"/>
        </a:xfrm>
        <a:prstGeom prst="leftArrow">
          <a:avLst>
            <a:gd name="adj1" fmla="val 60000"/>
            <a:gd name="adj2" fmla="val 5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sp>
    <dsp:sp modelId="{1578FCA0-985F-4331-BF4B-8017DAB43258}">
      <dsp:nvSpPr>
        <dsp:cNvPr id="0" name=""/>
        <dsp:cNvSpPr/>
      </dsp:nvSpPr>
      <dsp:spPr>
        <a:xfrm>
          <a:off x="482442" y="817176"/>
          <a:ext cx="1386647" cy="1109317"/>
        </a:xfrm>
        <a:prstGeom prst="roundRect">
          <a:avLst>
            <a:gd name="adj" fmla="val 1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666750">
            <a:lnSpc>
              <a:spcPct val="100000"/>
            </a:lnSpc>
            <a:spcBef>
              <a:spcPct val="0"/>
            </a:spcBef>
            <a:spcAft>
              <a:spcPts val="600"/>
            </a:spcAft>
            <a:buNone/>
          </a:pPr>
          <a:r>
            <a:rPr lang="en-GB" sz="1500" kern="1200">
              <a:solidFill>
                <a:sysClr val="windowText" lastClr="000000"/>
              </a:solidFill>
              <a:latin typeface="Arial" panose="020B0604020202020204" pitchFamily="34" charset="0"/>
              <a:cs typeface="Arial" panose="020B0604020202020204" pitchFamily="34" charset="0"/>
            </a:rPr>
            <a:t>Actions on information</a:t>
          </a:r>
        </a:p>
      </dsp:txBody>
      <dsp:txXfrm>
        <a:off x="514933" y="849667"/>
        <a:ext cx="1321665" cy="1044335"/>
      </dsp:txXfrm>
    </dsp:sp>
    <dsp:sp modelId="{EA040B8B-508C-4F5E-B8F2-3256E4B16309}">
      <dsp:nvSpPr>
        <dsp:cNvPr id="0" name=""/>
        <dsp:cNvSpPr/>
      </dsp:nvSpPr>
      <dsp:spPr>
        <a:xfrm rot="16200000">
          <a:off x="2183916" y="907167"/>
          <a:ext cx="1118566" cy="415994"/>
        </a:xfrm>
        <a:prstGeom prst="leftArrow">
          <a:avLst>
            <a:gd name="adj1" fmla="val 60000"/>
            <a:gd name="adj2" fmla="val 5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sp>
    <dsp:sp modelId="{6BD2BB18-C07F-4A68-8436-81E6BB5914CB}">
      <dsp:nvSpPr>
        <dsp:cNvPr id="0" name=""/>
        <dsp:cNvSpPr/>
      </dsp:nvSpPr>
      <dsp:spPr>
        <a:xfrm>
          <a:off x="2049876" y="1221"/>
          <a:ext cx="1386647" cy="1109317"/>
        </a:xfrm>
        <a:prstGeom prst="roundRect">
          <a:avLst>
            <a:gd name="adj" fmla="val 1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666750">
            <a:lnSpc>
              <a:spcPct val="100000"/>
            </a:lnSpc>
            <a:spcBef>
              <a:spcPct val="0"/>
            </a:spcBef>
            <a:spcAft>
              <a:spcPts val="600"/>
            </a:spcAft>
            <a:buNone/>
          </a:pPr>
          <a:r>
            <a:rPr lang="en-GB" sz="1500" kern="1200">
              <a:solidFill>
                <a:sysClr val="windowText" lastClr="000000"/>
              </a:solidFill>
              <a:latin typeface="Arial" panose="020B0604020202020204" pitchFamily="34" charset="0"/>
              <a:cs typeface="Arial" panose="020B0604020202020204" pitchFamily="34" charset="0"/>
            </a:rPr>
            <a:t>Actions on infrastructure</a:t>
          </a:r>
        </a:p>
      </dsp:txBody>
      <dsp:txXfrm>
        <a:off x="2082367" y="33712"/>
        <a:ext cx="1321665" cy="1044335"/>
      </dsp:txXfrm>
    </dsp:sp>
    <dsp:sp modelId="{61F3B682-E51A-4F89-9ACF-67633FEDB363}">
      <dsp:nvSpPr>
        <dsp:cNvPr id="0" name=""/>
        <dsp:cNvSpPr/>
      </dsp:nvSpPr>
      <dsp:spPr>
        <a:xfrm rot="19500000">
          <a:off x="3293211" y="1484629"/>
          <a:ext cx="1118566" cy="415994"/>
        </a:xfrm>
        <a:prstGeom prst="leftArrow">
          <a:avLst>
            <a:gd name="adj1" fmla="val 60000"/>
            <a:gd name="adj2" fmla="val 5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sp>
    <dsp:sp modelId="{D03D0371-908D-40F2-963E-CB0276642D58}">
      <dsp:nvSpPr>
        <dsp:cNvPr id="0" name=""/>
        <dsp:cNvSpPr/>
      </dsp:nvSpPr>
      <dsp:spPr>
        <a:xfrm>
          <a:off x="3617309" y="817176"/>
          <a:ext cx="1386647" cy="1109317"/>
        </a:xfrm>
        <a:prstGeom prst="roundRect">
          <a:avLst>
            <a:gd name="adj" fmla="val 10000"/>
          </a:avLst>
        </a:prstGeom>
        <a:solidFill>
          <a:srgbClr val="00A6BF"/>
        </a:solidFill>
        <a:ln w="12700" cap="flat" cmpd="sng" algn="ctr">
          <a:solidFill>
            <a:srgbClr val="00A6BF"/>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666750">
            <a:lnSpc>
              <a:spcPct val="100000"/>
            </a:lnSpc>
            <a:spcBef>
              <a:spcPct val="0"/>
            </a:spcBef>
            <a:spcAft>
              <a:spcPts val="600"/>
            </a:spcAft>
            <a:buNone/>
          </a:pPr>
          <a:r>
            <a:rPr lang="en-GB" sz="1500" kern="1200">
              <a:solidFill>
                <a:sysClr val="windowText" lastClr="000000"/>
              </a:solidFill>
              <a:latin typeface="Arial" panose="020B0604020202020204" pitchFamily="34" charset="0"/>
              <a:cs typeface="Arial" panose="020B0604020202020204" pitchFamily="34" charset="0"/>
            </a:rPr>
            <a:t>Actions on enforcement</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52982-7B61-43F5-B922-0454BD4D5ECF}">
  <ds:schemaRefs>
    <ds:schemaRef ds:uri="http://schemas.microsoft.com/office/2006/metadata/properties"/>
    <ds:schemaRef ds:uri="http://schemas.microsoft.com/office/infopath/2007/PartnerControls"/>
    <ds:schemaRef ds:uri="fc78463e-d5b0-4fd8-abb1-e1eb3572d92c"/>
  </ds:schemaRefs>
</ds:datastoreItem>
</file>

<file path=customXml/itemProps2.xml><?xml version="1.0" encoding="utf-8"?>
<ds:datastoreItem xmlns:ds="http://schemas.openxmlformats.org/officeDocument/2006/customXml" ds:itemID="{F4CF55B1-5ECF-47EC-8872-B776EFB78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783DF-300C-4733-8D6E-F35143561B1E}">
  <ds:schemaRefs>
    <ds:schemaRef ds:uri="http://schemas.openxmlformats.org/officeDocument/2006/bibliography"/>
  </ds:schemaRefs>
</ds:datastoreItem>
</file>

<file path=customXml/itemProps4.xml><?xml version="1.0" encoding="utf-8"?>
<ds:datastoreItem xmlns:ds="http://schemas.openxmlformats.org/officeDocument/2006/customXml" ds:itemID="{624854AC-8DA7-4FF4-B64B-E94C2CBB3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Twemlow</dc:creator>
  <cp:keywords/>
  <dc:description/>
  <cp:lastModifiedBy>Falkirk Council</cp:lastModifiedBy>
  <cp:revision>9</cp:revision>
  <dcterms:created xsi:type="dcterms:W3CDTF">2021-06-25T15:17:00Z</dcterms:created>
  <dcterms:modified xsi:type="dcterms:W3CDTF">2022-03-29T09:51:00Z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100</vt:r8>
  </property>
</Properties>
</file>